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95" w:rsidRDefault="00F76595" w:rsidP="00F76595">
      <w:pPr>
        <w:shd w:val="clear" w:color="auto" w:fill="F2F4F5"/>
        <w:tabs>
          <w:tab w:val="num" w:pos="720"/>
        </w:tabs>
        <w:spacing w:line="330" w:lineRule="atLeast"/>
        <w:ind w:hanging="360"/>
        <w:textAlignment w:val="baseline"/>
        <w:rPr>
          <w:rFonts w:ascii="Roboto" w:hAnsi="Roboto"/>
          <w:color w:val="5C5C5C"/>
          <w:sz w:val="30"/>
          <w:szCs w:val="30"/>
          <w:shd w:val="clear" w:color="auto" w:fill="F2F4F5"/>
        </w:rPr>
      </w:pPr>
      <w:r>
        <w:rPr>
          <w:rFonts w:ascii="Roboto" w:hAnsi="Roboto"/>
          <w:color w:val="5C5C5C"/>
          <w:sz w:val="30"/>
          <w:szCs w:val="30"/>
          <w:shd w:val="clear" w:color="auto" w:fill="F2F4F5"/>
        </w:rPr>
        <w:t>INFORMACIÓN MÍNIMA REQUERIDA A PUBLICAR DE QUE TRATAN LOS ARTÍCULOS 9, 10 Y 11 DE LA LEY 1712 DE 2014</w:t>
      </w:r>
    </w:p>
    <w:p w:rsidR="00F76595" w:rsidRDefault="00F76595" w:rsidP="00F76595">
      <w:pPr>
        <w:shd w:val="clear" w:color="auto" w:fill="F2F4F5"/>
        <w:tabs>
          <w:tab w:val="num" w:pos="720"/>
        </w:tabs>
        <w:spacing w:line="330" w:lineRule="atLeast"/>
        <w:ind w:hanging="360"/>
        <w:textAlignment w:val="baseline"/>
      </w:pPr>
    </w:p>
    <w:p w:rsidR="00F76595" w:rsidRDefault="00F76595" w:rsidP="00F76595">
      <w:pPr>
        <w:pStyle w:val="item-548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1. Mecanismo de contacto con el sujeto obligado</w:t>
      </w:r>
    </w:p>
    <w:p w:rsidR="00F76595" w:rsidRDefault="00F76595" w:rsidP="00F76595">
      <w:pPr>
        <w:pStyle w:val="item-68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bookmarkStart w:id="0" w:name="_GoBack"/>
      <w:bookmarkEnd w:id="0"/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1.1 Sección particular</w:t>
      </w:r>
    </w:p>
    <w:p w:rsidR="00F76595" w:rsidRDefault="00F76595" w:rsidP="00F76595">
      <w:pPr>
        <w:pStyle w:val="item-68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Sección particular en la página de i</w:t>
        </w:r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n</w:t>
        </w:r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icio del sitio web del sujeto obligado</w:t>
        </w:r>
      </w:hyperlink>
    </w:p>
    <w:p w:rsidR="00F76595" w:rsidRDefault="00F76595" w:rsidP="00F76595">
      <w:pPr>
        <w:pStyle w:val="item-54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1.2. Mecanismos para la atención al ciudadano</w:t>
      </w:r>
    </w:p>
    <w:p w:rsidR="00F76595" w:rsidRDefault="00F76595" w:rsidP="00F76595">
      <w:pPr>
        <w:pStyle w:val="item-55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Los espacios físicos destinados para el contacto con el sujeto obligado</w:t>
        </w:r>
      </w:hyperlink>
    </w:p>
    <w:p w:rsidR="00F76595" w:rsidRDefault="00F76595" w:rsidP="00F76595">
      <w:pPr>
        <w:pStyle w:val="item-55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Los teléfonos fijos y móviles, líneas gratuitas y fax, incluyendo el indicativo nacional e internacional</w:t>
        </w:r>
      </w:hyperlink>
    </w:p>
    <w:p w:rsidR="00F76595" w:rsidRDefault="00F76595" w:rsidP="00F76595">
      <w:pPr>
        <w:pStyle w:val="item-55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Correo electrónico institucional</w:t>
        </w:r>
      </w:hyperlink>
    </w:p>
    <w:p w:rsidR="00F76595" w:rsidRDefault="00F76595" w:rsidP="00F76595">
      <w:pPr>
        <w:pStyle w:val="item-55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Correo físico o postal</w:t>
        </w:r>
      </w:hyperlink>
    </w:p>
    <w:p w:rsidR="00F76595" w:rsidRDefault="00F76595" w:rsidP="00F76595">
      <w:pPr>
        <w:pStyle w:val="item-55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e. </w:t>
        </w:r>
        <w:proofErr w:type="gram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Link</w:t>
        </w:r>
        <w:proofErr w:type="gram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al formulario electrónico de solicitudes, peticiones, quejas, reclamos y denuncias.</w:t>
        </w:r>
      </w:hyperlink>
    </w:p>
    <w:p w:rsidR="00F76595" w:rsidRDefault="00F76595" w:rsidP="00F76595">
      <w:pPr>
        <w:pStyle w:val="item-555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1.3. Localización física, horarios y días de atención al público</w:t>
      </w:r>
    </w:p>
    <w:p w:rsidR="00F76595" w:rsidRDefault="00F76595" w:rsidP="00F76595">
      <w:pPr>
        <w:pStyle w:val="item-68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Ubicación del sujeto obligado</w:t>
        </w:r>
      </w:hyperlink>
    </w:p>
    <w:p w:rsidR="00F76595" w:rsidRDefault="00F76595" w:rsidP="00F76595">
      <w:pPr>
        <w:pStyle w:val="item-68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b. Ubicación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fisíca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de sedes, áreas, regionales, etc.</w:t>
        </w:r>
      </w:hyperlink>
    </w:p>
    <w:p w:rsidR="00F76595" w:rsidRDefault="00F76595" w:rsidP="00F76595">
      <w:pPr>
        <w:pStyle w:val="item-688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Horarios y días de atención al público</w:t>
        </w:r>
      </w:hyperlink>
    </w:p>
    <w:p w:rsidR="00F76595" w:rsidRDefault="00F76595" w:rsidP="00F76595">
      <w:pPr>
        <w:pStyle w:val="item-68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Enlace a los datos de contacto de las sucursales o regionales</w:t>
        </w:r>
      </w:hyperlink>
    </w:p>
    <w:p w:rsidR="00F76595" w:rsidRDefault="00F76595" w:rsidP="00F76595">
      <w:pPr>
        <w:pStyle w:val="item-55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1.4. Correo electrónico para notificaciones judiciales</w:t>
        </w:r>
      </w:hyperlink>
    </w:p>
    <w:p w:rsidR="00F76595" w:rsidRDefault="00F76595" w:rsidP="00F76595">
      <w:pPr>
        <w:pStyle w:val="item-69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Disponible en la sección particular de transparencia.</w:t>
        </w:r>
      </w:hyperlink>
    </w:p>
    <w:p w:rsidR="00F76595" w:rsidRDefault="00F76595" w:rsidP="00F76595">
      <w:pPr>
        <w:pStyle w:val="item-69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Disponible en el pie de página principal</w:t>
        </w:r>
      </w:hyperlink>
    </w:p>
    <w:p w:rsidR="00F76595" w:rsidRDefault="00F76595" w:rsidP="00F76595">
      <w:pPr>
        <w:pStyle w:val="item-69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Disponible en la sección de atención a la ciudadanía</w:t>
        </w:r>
      </w:hyperlink>
    </w:p>
    <w:p w:rsidR="00F76595" w:rsidRDefault="00F76595" w:rsidP="00F76595">
      <w:pPr>
        <w:pStyle w:val="item-55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1.5. Políticas de seguridad de la información del sitio web y protección de los datos personales</w:t>
      </w:r>
    </w:p>
    <w:p w:rsidR="00F76595" w:rsidRDefault="00F76595" w:rsidP="00F76595">
      <w:pPr>
        <w:pStyle w:val="item-73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Enlace que dirija a las políticas de seguridad de la información</w:t>
        </w:r>
      </w:hyperlink>
    </w:p>
    <w:p w:rsidR="00F76595" w:rsidRDefault="00F76595" w:rsidP="00F76595">
      <w:pPr>
        <w:pStyle w:val="item-740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Política Seguridad de la Información</w:t>
        </w:r>
      </w:hyperlink>
    </w:p>
    <w:p w:rsidR="00F76595" w:rsidRDefault="00F76595" w:rsidP="00F76595">
      <w:pPr>
        <w:pStyle w:val="item-741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Política de Privacidad y Condiciones de Uso</w:t>
        </w:r>
      </w:hyperlink>
    </w:p>
    <w:p w:rsidR="00F76595" w:rsidRDefault="00F76595" w:rsidP="00F76595">
      <w:pPr>
        <w:pStyle w:val="item-742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Política de protección de datos personales</w:t>
        </w:r>
      </w:hyperlink>
    </w:p>
    <w:p w:rsidR="00F76595" w:rsidRDefault="00F76595" w:rsidP="00F76595">
      <w:pPr>
        <w:pStyle w:val="item-558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2. INFORMACIÓN DE INTERÉS</w:t>
      </w:r>
    </w:p>
    <w:p w:rsidR="00F76595" w:rsidRDefault="00F76595" w:rsidP="00F76595">
      <w:pPr>
        <w:pStyle w:val="item-55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2.1. Publicación de datos abiertos</w:t>
      </w:r>
    </w:p>
    <w:p w:rsidR="00F76595" w:rsidRDefault="00F76595" w:rsidP="00F76595">
      <w:pPr>
        <w:pStyle w:val="item-69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Datos abiertos generados por el sujeto obligado en el sitio web</w:t>
        </w:r>
      </w:hyperlink>
    </w:p>
    <w:p w:rsidR="00F76595" w:rsidRDefault="00F76595" w:rsidP="00F76595">
      <w:pPr>
        <w:pStyle w:val="item-69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Datos abiertos en el portal www.datos.gov.co</w:t>
        </w:r>
      </w:hyperlink>
    </w:p>
    <w:p w:rsidR="00F76595" w:rsidRDefault="00F76595" w:rsidP="00F76595">
      <w:pPr>
        <w:pStyle w:val="item-56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2.2. Estudios, investigaciones y otras publicaciones</w:t>
      </w:r>
    </w:p>
    <w:p w:rsidR="00F76595" w:rsidRDefault="00F76595" w:rsidP="00F76595">
      <w:pPr>
        <w:pStyle w:val="item-74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Publicaciones</w:t>
        </w:r>
      </w:hyperlink>
    </w:p>
    <w:p w:rsidR="00F76595" w:rsidRDefault="00F76595" w:rsidP="00F76595">
      <w:pPr>
        <w:pStyle w:val="item-56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Informes sobre el estado de las finanzas en el Departamento Archipiélago</w:t>
        </w:r>
      </w:hyperlink>
    </w:p>
    <w:p w:rsidR="00F76595" w:rsidRDefault="00F76595" w:rsidP="00F76595">
      <w:pPr>
        <w:pStyle w:val="item-56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2.3. Convocatorias</w:t>
        </w:r>
      </w:hyperlink>
    </w:p>
    <w:p w:rsidR="00F76595" w:rsidRDefault="00F76595" w:rsidP="00F76595">
      <w:pPr>
        <w:pStyle w:val="item-565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2.4. Preguntas y respuestas frecuentes</w:t>
        </w:r>
      </w:hyperlink>
    </w:p>
    <w:p w:rsidR="00F76595" w:rsidRDefault="00F76595" w:rsidP="00F76595">
      <w:pPr>
        <w:pStyle w:val="item-56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2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2.5. Glosario</w:t>
        </w:r>
      </w:hyperlink>
    </w:p>
    <w:p w:rsidR="00F76595" w:rsidRDefault="00F76595" w:rsidP="00F76595">
      <w:pPr>
        <w:pStyle w:val="item-56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2.6. Noticias</w:t>
        </w:r>
      </w:hyperlink>
    </w:p>
    <w:p w:rsidR="00F76595" w:rsidRDefault="00F76595" w:rsidP="00F76595">
      <w:pPr>
        <w:pStyle w:val="item-568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2.7. Calendario de actividades</w:t>
        </w:r>
      </w:hyperlink>
    </w:p>
    <w:p w:rsidR="00F76595" w:rsidRDefault="00F76595" w:rsidP="00F76595">
      <w:pPr>
        <w:pStyle w:val="item-56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2.8. Información para niños, niñas y adolescentes</w:t>
        </w:r>
      </w:hyperlink>
    </w:p>
    <w:p w:rsidR="00F76595" w:rsidRDefault="00F76595" w:rsidP="00F76595">
      <w:pPr>
        <w:pStyle w:val="item-57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2.9. Información adicional</w:t>
        </w:r>
      </w:hyperlink>
    </w:p>
    <w:p w:rsidR="00F76595" w:rsidRDefault="00F76595" w:rsidP="00F76595">
      <w:pPr>
        <w:pStyle w:val="item-57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Carta de trato digno al ciudadano</w:t>
        </w:r>
      </w:hyperlink>
    </w:p>
    <w:p w:rsidR="00F76595" w:rsidRDefault="00F76595" w:rsidP="00F76595">
      <w:pPr>
        <w:pStyle w:val="item-57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-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Citizens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Rights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And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Responsiblities</w:t>
        </w:r>
        <w:proofErr w:type="spellEnd"/>
      </w:hyperlink>
    </w:p>
    <w:p w:rsidR="00F76595" w:rsidRDefault="00F76595" w:rsidP="00F76595">
      <w:pPr>
        <w:pStyle w:val="item-573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3. ESTRUCTURA ORGÁNICA Y TALENTO HUMANO</w:t>
      </w:r>
    </w:p>
    <w:p w:rsidR="00F76595" w:rsidRDefault="00F76595" w:rsidP="00F76595">
      <w:pPr>
        <w:pStyle w:val="item-57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3.1. Misión y visión</w:t>
        </w:r>
      </w:hyperlink>
    </w:p>
    <w:p w:rsidR="00F76595" w:rsidRDefault="00F76595" w:rsidP="00F76595">
      <w:pPr>
        <w:pStyle w:val="item-575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3.2. Funciones y deberes</w:t>
        </w:r>
      </w:hyperlink>
    </w:p>
    <w:p w:rsidR="00F76595" w:rsidRDefault="00F76595" w:rsidP="00F76595">
      <w:pPr>
        <w:pStyle w:val="item-57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3.3. Procesos y procedimientos</w:t>
        </w:r>
      </w:hyperlink>
    </w:p>
    <w:p w:rsidR="00F76595" w:rsidRDefault="00F76595" w:rsidP="00F76595">
      <w:pPr>
        <w:pStyle w:val="item-74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- Ingrese así / Usuario: consulta / Clave: 12345</w:t>
      </w:r>
    </w:p>
    <w:p w:rsidR="00F76595" w:rsidRDefault="00F76595" w:rsidP="00F76595">
      <w:pPr>
        <w:pStyle w:val="item-57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3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3.4. Organigrama</w:t>
        </w:r>
      </w:hyperlink>
    </w:p>
    <w:p w:rsidR="00F76595" w:rsidRDefault="00F76595" w:rsidP="00F76595">
      <w:pPr>
        <w:pStyle w:val="item-578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3.5. Directorio de información de servidores públicos, empleados y contratistas</w:t>
      </w:r>
    </w:p>
    <w:p w:rsidR="00F76595" w:rsidRDefault="00F76595" w:rsidP="00F76595">
      <w:pPr>
        <w:pStyle w:val="item-69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Nombres y apellidos completos</w:t>
        </w:r>
      </w:hyperlink>
    </w:p>
    <w:p w:rsidR="00F76595" w:rsidRDefault="00F76595" w:rsidP="00F76595">
      <w:pPr>
        <w:pStyle w:val="item-69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País, Departamento y Ciudad de nacimiento</w:t>
        </w:r>
      </w:hyperlink>
    </w:p>
    <w:p w:rsidR="00F76595" w:rsidRDefault="00F76595" w:rsidP="00F76595">
      <w:pPr>
        <w:pStyle w:val="item-69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Formación académica</w:t>
        </w:r>
      </w:hyperlink>
    </w:p>
    <w:p w:rsidR="00F76595" w:rsidRDefault="00F76595" w:rsidP="00F76595">
      <w:pPr>
        <w:pStyle w:val="item-698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Experiencia laboral y profesional</w:t>
        </w:r>
      </w:hyperlink>
    </w:p>
    <w:p w:rsidR="00F76595" w:rsidRDefault="00F76595" w:rsidP="00F76595">
      <w:pPr>
        <w:pStyle w:val="item-69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e. Empleo, cargo o actividad que desempeña</w:t>
        </w:r>
      </w:hyperlink>
    </w:p>
    <w:p w:rsidR="00F76595" w:rsidRDefault="00F76595" w:rsidP="00F76595">
      <w:pPr>
        <w:pStyle w:val="item-70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f. Dependencia en la que presta sus servicios en la entidad o institución</w:t>
        </w:r>
      </w:hyperlink>
    </w:p>
    <w:p w:rsidR="00F76595" w:rsidRDefault="00F76595" w:rsidP="00F76595">
      <w:pPr>
        <w:pStyle w:val="item-70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g. Dirección de correo electrónico institucional</w:t>
        </w:r>
      </w:hyperlink>
    </w:p>
    <w:p w:rsidR="00F76595" w:rsidRDefault="00F76595" w:rsidP="00F76595">
      <w:pPr>
        <w:pStyle w:val="item-70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h. Teléfono Institucional</w:t>
        </w:r>
      </w:hyperlink>
    </w:p>
    <w:p w:rsidR="00F76595" w:rsidRDefault="00F76595" w:rsidP="00F76595">
      <w:pPr>
        <w:pStyle w:val="item-70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i. Escala salarial según las categorías para servidores públicos y/o empleados del sector privado</w:t>
        </w:r>
      </w:hyperlink>
    </w:p>
    <w:p w:rsidR="00F76595" w:rsidRDefault="00F76595" w:rsidP="00F76595">
      <w:pPr>
        <w:pStyle w:val="item-70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4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j. Objeto, valor total de los honorarios, fecha de inicio y de terminación, cuando se trate contratos de prestación de servicios</w:t>
        </w:r>
      </w:hyperlink>
    </w:p>
    <w:p w:rsidR="00F76595" w:rsidRDefault="00F76595" w:rsidP="00F76595">
      <w:pPr>
        <w:pStyle w:val="item-57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k. Asignaciones salariales</w:t>
        </w:r>
      </w:hyperlink>
    </w:p>
    <w:p w:rsidR="00F76595" w:rsidRDefault="00F76595" w:rsidP="00F76595">
      <w:pPr>
        <w:pStyle w:val="item-58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3.6. Directorio de entidades</w:t>
        </w:r>
      </w:hyperlink>
    </w:p>
    <w:p w:rsidR="00F76595" w:rsidRDefault="00F76595" w:rsidP="00F76595">
      <w:pPr>
        <w:pStyle w:val="item-581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3.7. Directorio de agremiaciones, asociaciones y otros grupos de interés</w:t>
        </w:r>
      </w:hyperlink>
    </w:p>
    <w:p w:rsidR="00F76595" w:rsidRDefault="00F76595" w:rsidP="00F76595">
      <w:pPr>
        <w:pStyle w:val="item-582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3.8. Ofertas de empleo</w:t>
        </w:r>
      </w:hyperlink>
    </w:p>
    <w:p w:rsidR="00F76595" w:rsidRDefault="00F76595" w:rsidP="00F76595">
      <w:pPr>
        <w:pStyle w:val="item-583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lastRenderedPageBreak/>
        <w:t>4. NORMATIVIDAD</w:t>
      </w:r>
    </w:p>
    <w:p w:rsidR="00F76595" w:rsidRDefault="00F76595" w:rsidP="00F76595">
      <w:pPr>
        <w:pStyle w:val="item-678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4.2 Sujetos obligados del orden territorial</w:t>
      </w:r>
    </w:p>
    <w:p w:rsidR="00F76595" w:rsidRDefault="00F76595" w:rsidP="00F76595">
      <w:pPr>
        <w:pStyle w:val="item-58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Listado de la normatividad disponible</w:t>
        </w:r>
      </w:hyperlink>
    </w:p>
    <w:p w:rsidR="00F76595" w:rsidRDefault="00F76595" w:rsidP="00F76595">
      <w:pPr>
        <w:pStyle w:val="item-586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Leyes</w:t>
        </w:r>
      </w:hyperlink>
    </w:p>
    <w:p w:rsidR="00F76595" w:rsidRDefault="00F76595" w:rsidP="00F76595">
      <w:pPr>
        <w:pStyle w:val="item-587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Decretos</w:t>
        </w:r>
      </w:hyperlink>
    </w:p>
    <w:p w:rsidR="00F76595" w:rsidRDefault="00F76595" w:rsidP="00F76595">
      <w:pPr>
        <w:pStyle w:val="item-588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Ordenanzas</w:t>
        </w:r>
      </w:hyperlink>
    </w:p>
    <w:p w:rsidR="00F76595" w:rsidRDefault="00F76595" w:rsidP="00F76595">
      <w:pPr>
        <w:pStyle w:val="item-589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Resoluciones</w:t>
        </w:r>
      </w:hyperlink>
    </w:p>
    <w:p w:rsidR="00F76595" w:rsidRDefault="00F76595" w:rsidP="00F76595">
      <w:pPr>
        <w:pStyle w:val="item-590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5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Circulares</w:t>
        </w:r>
      </w:hyperlink>
    </w:p>
    <w:p w:rsidR="00F76595" w:rsidRDefault="00F76595" w:rsidP="00F76595">
      <w:pPr>
        <w:pStyle w:val="item-67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b. Información organizada por tipo de norma, temática y fecha de expedición</w:t>
      </w:r>
    </w:p>
    <w:p w:rsidR="00F76595" w:rsidRDefault="00F76595" w:rsidP="00F76595">
      <w:pPr>
        <w:pStyle w:val="item-747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Normograma</w:t>
        </w:r>
      </w:hyperlink>
    </w:p>
    <w:p w:rsidR="00F76595" w:rsidRDefault="00F76595" w:rsidP="00F76595">
      <w:pPr>
        <w:pStyle w:val="item-68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Normas publicadas dentro de los siguientes 5 días</w:t>
        </w:r>
      </w:hyperlink>
    </w:p>
    <w:p w:rsidR="00F76595" w:rsidRDefault="00F76595" w:rsidP="00F76595">
      <w:pPr>
        <w:pStyle w:val="item-681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4.3 Otros sujetos obligados</w:t>
      </w:r>
    </w:p>
    <w:p w:rsidR="00F76595" w:rsidRDefault="00F76595" w:rsidP="00F76595">
      <w:pPr>
        <w:pStyle w:val="item-68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Normas generales y reglamentarias</w:t>
        </w:r>
      </w:hyperlink>
    </w:p>
    <w:p w:rsidR="00F76595" w:rsidRDefault="00F76595" w:rsidP="00F76595">
      <w:pPr>
        <w:pStyle w:val="item-591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5. PRESUPUESTO</w:t>
      </w:r>
    </w:p>
    <w:p w:rsidR="00F76595" w:rsidRDefault="00F76595" w:rsidP="00F76595">
      <w:pPr>
        <w:pStyle w:val="item-592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5.1. Presupuesto general</w:t>
        </w:r>
      </w:hyperlink>
    </w:p>
    <w:p w:rsidR="00F76595" w:rsidRDefault="00F76595" w:rsidP="00F76595">
      <w:pPr>
        <w:pStyle w:val="item-593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5.2. Ejecución presupuestal histórica anual</w:t>
        </w:r>
      </w:hyperlink>
    </w:p>
    <w:p w:rsidR="00F76595" w:rsidRDefault="00F76595" w:rsidP="00F76595">
      <w:pPr>
        <w:pStyle w:val="item-59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5.3. Estados financieros</w:t>
        </w:r>
      </w:hyperlink>
    </w:p>
    <w:p w:rsidR="00F76595" w:rsidRDefault="00F76595" w:rsidP="00F76595">
      <w:pPr>
        <w:pStyle w:val="item-595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6. PLANEACIÓN</w:t>
      </w:r>
    </w:p>
    <w:p w:rsidR="00F76595" w:rsidRDefault="00F76595" w:rsidP="00F76595">
      <w:pPr>
        <w:pStyle w:val="item-59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6.1. Política, lineamientos y manuales</w:t>
      </w:r>
    </w:p>
    <w:p w:rsidR="00F76595" w:rsidRDefault="00F76595" w:rsidP="00F76595">
      <w:pPr>
        <w:pStyle w:val="item-59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a.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Politicas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y lineamientos</w:t>
        </w:r>
      </w:hyperlink>
    </w:p>
    <w:p w:rsidR="00F76595" w:rsidRDefault="00F76595" w:rsidP="00F76595">
      <w:pPr>
        <w:pStyle w:val="item-661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- Plan de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Desarollo</w:t>
        </w:r>
        <w:proofErr w:type="spellEnd"/>
      </w:hyperlink>
    </w:p>
    <w:p w:rsidR="00F76595" w:rsidRDefault="00F76595" w:rsidP="00F76595">
      <w:pPr>
        <w:pStyle w:val="item-662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Ordenamiento Territorial</w:t>
        </w:r>
      </w:hyperlink>
    </w:p>
    <w:p w:rsidR="00F76595" w:rsidRDefault="00F76595" w:rsidP="00F76595">
      <w:pPr>
        <w:pStyle w:val="item-663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6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Mejoramiento</w:t>
        </w:r>
      </w:hyperlink>
    </w:p>
    <w:p w:rsidR="00F76595" w:rsidRDefault="00F76595" w:rsidP="00F76595">
      <w:pPr>
        <w:pStyle w:val="item-664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Seguimiento Plan De Desarrollo</w:t>
        </w:r>
      </w:hyperlink>
    </w:p>
    <w:p w:rsidR="00F76595" w:rsidRDefault="00F76595" w:rsidP="00F76595">
      <w:pPr>
        <w:pStyle w:val="item-598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-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Politica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de administración de riesgo</w:t>
        </w:r>
      </w:hyperlink>
    </w:p>
    <w:p w:rsidR="00F76595" w:rsidRDefault="00F76595" w:rsidP="00F76595">
      <w:pPr>
        <w:pStyle w:val="item-60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Manuales</w:t>
        </w:r>
      </w:hyperlink>
    </w:p>
    <w:p w:rsidR="00F76595" w:rsidRDefault="00F76595" w:rsidP="00F76595">
      <w:pPr>
        <w:pStyle w:val="item-60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Planes estratégicos, sectoriales e institucionales</w:t>
        </w:r>
      </w:hyperlink>
    </w:p>
    <w:p w:rsidR="00F76595" w:rsidRDefault="00F76595" w:rsidP="00F76595">
      <w:pPr>
        <w:pStyle w:val="item-748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- Plan Institucional de Archivos de la Entidad </w:t>
        </w:r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softHyphen/>
          <w:t>PINAR</w:t>
        </w:r>
      </w:hyperlink>
    </w:p>
    <w:p w:rsidR="00F76595" w:rsidRDefault="00F76595" w:rsidP="00F76595">
      <w:pPr>
        <w:pStyle w:val="item-749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Anual de Adquisiciones</w:t>
        </w:r>
      </w:hyperlink>
    </w:p>
    <w:p w:rsidR="00F76595" w:rsidRDefault="00F76595" w:rsidP="00F76595">
      <w:pPr>
        <w:pStyle w:val="item-750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Anual de Vacantes</w:t>
        </w:r>
      </w:hyperlink>
    </w:p>
    <w:p w:rsidR="00F76595" w:rsidRDefault="00F76595" w:rsidP="00F76595">
      <w:pPr>
        <w:pStyle w:val="item-751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Previsión de Recursos Humanos</w:t>
        </w:r>
      </w:hyperlink>
    </w:p>
    <w:p w:rsidR="00F76595" w:rsidRDefault="00F76595" w:rsidP="00F76595">
      <w:pPr>
        <w:pStyle w:val="item-752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Estratégico de Talento Humano</w:t>
        </w:r>
      </w:hyperlink>
    </w:p>
    <w:p w:rsidR="00F76595" w:rsidRDefault="00F76595" w:rsidP="00F76595">
      <w:pPr>
        <w:pStyle w:val="item-753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7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Institucional de Capacitación</w:t>
        </w:r>
      </w:hyperlink>
    </w:p>
    <w:p w:rsidR="00F76595" w:rsidRDefault="00F76595" w:rsidP="00F76595">
      <w:pPr>
        <w:pStyle w:val="item-754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Incentivos Institucionales</w:t>
        </w:r>
      </w:hyperlink>
    </w:p>
    <w:p w:rsidR="00F76595" w:rsidRDefault="00F76595" w:rsidP="00F76595">
      <w:pPr>
        <w:pStyle w:val="item-755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- Plan de Trabajo Anual en Seguridad y Salud en el Trabajo</w:t>
      </w:r>
    </w:p>
    <w:p w:rsidR="00F76595" w:rsidRDefault="00F76595" w:rsidP="00F76595">
      <w:pPr>
        <w:pStyle w:val="item-756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Anticorrupción y de Atención al Ciudadano</w:t>
        </w:r>
      </w:hyperlink>
    </w:p>
    <w:p w:rsidR="00F76595" w:rsidRDefault="00F76595" w:rsidP="00F76595">
      <w:pPr>
        <w:pStyle w:val="item-757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- Plan Estratégico de Tecnologías de la Información y las Comunicaciones </w:t>
        </w:r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softHyphen/>
          <w:t xml:space="preserve"> PETI</w:t>
        </w:r>
      </w:hyperlink>
    </w:p>
    <w:p w:rsidR="00F76595" w:rsidRDefault="00F76595" w:rsidP="00F76595">
      <w:pPr>
        <w:pStyle w:val="item-758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Tratamiento de Riesgos de Seguridad y Privacidad de la Información</w:t>
        </w:r>
      </w:hyperlink>
    </w:p>
    <w:p w:rsidR="00F76595" w:rsidRDefault="00F76595" w:rsidP="00F76595">
      <w:pPr>
        <w:pStyle w:val="item-759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Seguridad y Privacidad de la Información</w:t>
        </w:r>
      </w:hyperlink>
    </w:p>
    <w:p w:rsidR="00F76595" w:rsidRDefault="00F76595" w:rsidP="00F76595">
      <w:pPr>
        <w:pStyle w:val="item-760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Acción Bienestar Social</w:t>
        </w:r>
      </w:hyperlink>
    </w:p>
    <w:p w:rsidR="00F76595" w:rsidRDefault="00F76595" w:rsidP="00F76595">
      <w:pPr>
        <w:pStyle w:val="item-761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Plan de Desarrollo</w:t>
        </w:r>
      </w:hyperlink>
    </w:p>
    <w:p w:rsidR="00F76595" w:rsidRDefault="00F76595" w:rsidP="00F76595">
      <w:pPr>
        <w:pStyle w:val="item-799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Soportes Plan de Acción Salud 2019</w:t>
        </w:r>
      </w:hyperlink>
    </w:p>
    <w:p w:rsidR="00F76595" w:rsidRDefault="00F76595" w:rsidP="00F76595">
      <w:pPr>
        <w:pStyle w:val="item-60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Plan de Rendición de cuentas</w:t>
        </w:r>
      </w:hyperlink>
    </w:p>
    <w:p w:rsidR="00F76595" w:rsidRDefault="00F76595" w:rsidP="00F76595">
      <w:pPr>
        <w:pStyle w:val="item-60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8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e. Plan de servicio al ciudadano</w:t>
        </w:r>
      </w:hyperlink>
    </w:p>
    <w:p w:rsidR="00F76595" w:rsidRDefault="00F76595" w:rsidP="00F76595">
      <w:pPr>
        <w:pStyle w:val="item-60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f. Plan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Antitrámites</w:t>
        </w:r>
        <w:proofErr w:type="spellEnd"/>
      </w:hyperlink>
    </w:p>
    <w:p w:rsidR="00F76595" w:rsidRDefault="00F76595" w:rsidP="00F76595">
      <w:pPr>
        <w:pStyle w:val="item-60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g. Plan Anticorrupción y de Atención al Ciudadano de conformidad con el Art. 73 de Ley 1474 de 2011</w:t>
        </w:r>
      </w:hyperlink>
    </w:p>
    <w:p w:rsidR="00F76595" w:rsidRDefault="00F76595" w:rsidP="00F76595">
      <w:pPr>
        <w:pStyle w:val="item-68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h. Contenido de toda decisión y/o política que haya adoptado y afecte al público</w:t>
        </w:r>
      </w:hyperlink>
    </w:p>
    <w:p w:rsidR="00F76595" w:rsidRDefault="00F76595" w:rsidP="00F76595">
      <w:pPr>
        <w:pStyle w:val="item-60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6.2. Plan de acción</w:t>
      </w:r>
    </w:p>
    <w:p w:rsidR="00F76595" w:rsidRDefault="00F76595" w:rsidP="00F76595">
      <w:pPr>
        <w:pStyle w:val="item-70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Objetivos</w:t>
        </w:r>
      </w:hyperlink>
    </w:p>
    <w:p w:rsidR="00F76595" w:rsidRDefault="00F76595" w:rsidP="00F76595">
      <w:pPr>
        <w:pStyle w:val="item-70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Estrategias</w:t>
        </w:r>
      </w:hyperlink>
    </w:p>
    <w:p w:rsidR="00F76595" w:rsidRDefault="00F76595" w:rsidP="00F76595">
      <w:pPr>
        <w:pStyle w:val="item-70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Proyectos</w:t>
        </w:r>
      </w:hyperlink>
    </w:p>
    <w:p w:rsidR="00F76595" w:rsidRDefault="00F76595" w:rsidP="00F76595">
      <w:pPr>
        <w:pStyle w:val="item-708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Metas</w:t>
        </w:r>
      </w:hyperlink>
    </w:p>
    <w:p w:rsidR="00F76595" w:rsidRDefault="00F76595" w:rsidP="00F76595">
      <w:pPr>
        <w:pStyle w:val="item-70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e. </w:t>
        </w:r>
        <w:proofErr w:type="gram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Responsables</w:t>
        </w:r>
        <w:proofErr w:type="gramEnd"/>
      </w:hyperlink>
    </w:p>
    <w:p w:rsidR="00F76595" w:rsidRDefault="00F76595" w:rsidP="00F76595">
      <w:pPr>
        <w:pStyle w:val="item-71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f. Planes generales de compras</w:t>
        </w:r>
      </w:hyperlink>
    </w:p>
    <w:p w:rsidR="00F76595" w:rsidRDefault="00F76595" w:rsidP="00F76595">
      <w:pPr>
        <w:pStyle w:val="item-71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9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g. Distribución presupuestal de proyectos de inversión junto a los indicadores de gestión</w:t>
        </w:r>
      </w:hyperlink>
    </w:p>
    <w:p w:rsidR="00F76595" w:rsidRDefault="00F76595" w:rsidP="00F76595">
      <w:pPr>
        <w:pStyle w:val="item-71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h. Presupuesto desagregado con modificaciones</w:t>
        </w:r>
      </w:hyperlink>
    </w:p>
    <w:p w:rsidR="00F76595" w:rsidRDefault="00F76595" w:rsidP="00F76595">
      <w:pPr>
        <w:pStyle w:val="item-60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6.3. Programas y proyectos en ejecución</w:t>
        </w:r>
      </w:hyperlink>
    </w:p>
    <w:p w:rsidR="00F76595" w:rsidRDefault="00F76595" w:rsidP="00F76595">
      <w:pPr>
        <w:pStyle w:val="item-61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6.4. Metas, objetivos e indicadores de gestión y/o desempeño</w:t>
      </w:r>
    </w:p>
    <w:p w:rsidR="00F76595" w:rsidRDefault="00F76595" w:rsidP="00F76595">
      <w:pPr>
        <w:pStyle w:val="item-66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Seguimiento MIPG</w:t>
        </w:r>
      </w:hyperlink>
    </w:p>
    <w:p w:rsidR="00F76595" w:rsidRDefault="00F76595" w:rsidP="00F76595">
      <w:pPr>
        <w:pStyle w:val="item-66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Seguimiento Plan de desarrollo</w:t>
        </w:r>
      </w:hyperlink>
    </w:p>
    <w:p w:rsidR="00F76595" w:rsidRDefault="00F76595" w:rsidP="00F76595">
      <w:pPr>
        <w:pStyle w:val="item-611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6.5. Participación en la formulación de las políticas</w:t>
      </w:r>
    </w:p>
    <w:p w:rsidR="00F76595" w:rsidRDefault="00F76595" w:rsidP="00F76595">
      <w:pPr>
        <w:pStyle w:val="item-71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Sujetos que pueden participar</w:t>
        </w:r>
      </w:hyperlink>
    </w:p>
    <w:p w:rsidR="00F76595" w:rsidRDefault="00F76595" w:rsidP="00F76595">
      <w:pPr>
        <w:pStyle w:val="item-71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Medios presenciales y electrónicos</w:t>
        </w:r>
      </w:hyperlink>
    </w:p>
    <w:p w:rsidR="00F76595" w:rsidRDefault="00F76595" w:rsidP="00F76595">
      <w:pPr>
        <w:pStyle w:val="item-71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Áreas responsables de la orientación y vigilancia para su cumplimiento</w:t>
        </w:r>
      </w:hyperlink>
    </w:p>
    <w:p w:rsidR="00F76595" w:rsidRDefault="00F76595" w:rsidP="00F76595">
      <w:pPr>
        <w:pStyle w:val="item-61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d. Reglamento para la realización de reuniones preparatorias y audiencias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publicas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de rendición de cuentas</w:t>
        </w:r>
      </w:hyperlink>
    </w:p>
    <w:p w:rsidR="00F76595" w:rsidRDefault="00F76595" w:rsidP="00F76595">
      <w:pPr>
        <w:pStyle w:val="item-61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6.6. Informes de empalme</w:t>
        </w:r>
      </w:hyperlink>
    </w:p>
    <w:p w:rsidR="00F76595" w:rsidRDefault="00F76595" w:rsidP="00F76595">
      <w:pPr>
        <w:pStyle w:val="item-616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7. CONTROL</w:t>
      </w:r>
    </w:p>
    <w:p w:rsidR="00F76595" w:rsidRDefault="00F76595" w:rsidP="00F76595">
      <w:pPr>
        <w:pStyle w:val="item-61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7.1. Informes de gestión, evaluación y auditoria</w:t>
      </w:r>
    </w:p>
    <w:p w:rsidR="00F76595" w:rsidRDefault="00F76595" w:rsidP="00F76595">
      <w:pPr>
        <w:pStyle w:val="item-618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a. Informes enviado a la Asamblea/Concejo</w:t>
      </w:r>
    </w:p>
    <w:p w:rsidR="00F76595" w:rsidRDefault="00F76595" w:rsidP="00F76595">
      <w:pPr>
        <w:pStyle w:val="item-619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0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Informe de gestión</w:t>
        </w:r>
      </w:hyperlink>
    </w:p>
    <w:p w:rsidR="00F76595" w:rsidRDefault="00F76595" w:rsidP="00F76595">
      <w:pPr>
        <w:pStyle w:val="item-621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Informes sobre el estado de las finanzas en el Departamento Archipiélago</w:t>
        </w:r>
      </w:hyperlink>
    </w:p>
    <w:p w:rsidR="00F76595" w:rsidRDefault="00F76595" w:rsidP="00F76595">
      <w:pPr>
        <w:pStyle w:val="item-800"/>
        <w:numPr>
          <w:ilvl w:val="3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Informe de Gestión 2016 - 2019</w:t>
        </w:r>
      </w:hyperlink>
    </w:p>
    <w:p w:rsidR="00F76595" w:rsidRDefault="00F76595" w:rsidP="00F76595">
      <w:pPr>
        <w:pStyle w:val="item-62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b. Informe de rendición de la cuenta fiscal a la </w:t>
        </w:r>
        <w:proofErr w:type="spellStart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Contraloria</w:t>
        </w:r>
        <w:proofErr w:type="spellEnd"/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 xml:space="preserve"> General de la República o a los organismos de control territorial según corresponda</w:t>
        </w:r>
      </w:hyperlink>
    </w:p>
    <w:p w:rsidR="00F76595" w:rsidRDefault="00F76595" w:rsidP="00F76595">
      <w:pPr>
        <w:pStyle w:val="item-62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Informe de rendición de cuentas a los Ciudadanos, incluyendo la respuesta a las solicitudes realizadas por los ciudadanos, antes y durante el ejercicio de rendición</w:t>
        </w:r>
      </w:hyperlink>
    </w:p>
    <w:p w:rsidR="00F76595" w:rsidRDefault="00F76595" w:rsidP="00F76595">
      <w:pPr>
        <w:pStyle w:val="item-62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d. Informes a organismos de inspección, vigilancia y control</w:t>
      </w:r>
    </w:p>
    <w:p w:rsidR="00F76595" w:rsidRDefault="00F76595" w:rsidP="00F76595">
      <w:pPr>
        <w:pStyle w:val="item-63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7.2. Reportes de control interno</w:t>
        </w:r>
      </w:hyperlink>
    </w:p>
    <w:p w:rsidR="00F76595" w:rsidRDefault="00F76595" w:rsidP="00F76595">
      <w:pPr>
        <w:pStyle w:val="item-631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7.3. Planes de Mejoramiento</w:t>
      </w:r>
    </w:p>
    <w:p w:rsidR="00F76595" w:rsidRDefault="00F76595" w:rsidP="00F76595">
      <w:pPr>
        <w:pStyle w:val="item-71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Planes de Mejoramiento vigentes exigidos por entes de control internos o externos</w:t>
        </w:r>
      </w:hyperlink>
    </w:p>
    <w:p w:rsidR="00F76595" w:rsidRDefault="00F76595" w:rsidP="00F76595">
      <w:pPr>
        <w:pStyle w:val="item-71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Enlace al sitio web del organismo de control en donde se encuentren los informes que éste ha elaborado sobre la entidad</w:t>
        </w:r>
      </w:hyperlink>
    </w:p>
    <w:p w:rsidR="00F76595" w:rsidRDefault="00F76595" w:rsidP="00F76595">
      <w:pPr>
        <w:pStyle w:val="item-632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7.4. Entes de control que vigilan al sujeto obligado y mecanismos de supervisión</w:t>
      </w:r>
    </w:p>
    <w:p w:rsidR="00F76595" w:rsidRDefault="00F76595" w:rsidP="00F76595">
      <w:pPr>
        <w:pStyle w:val="item-718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Relación de todas las entidades que vigilan al sujeto obligado</w:t>
        </w:r>
      </w:hyperlink>
    </w:p>
    <w:p w:rsidR="00F76595" w:rsidRDefault="00F76595" w:rsidP="00F76595">
      <w:pPr>
        <w:pStyle w:val="item-71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Mecanismos internos y externos de supervisión, notificación y vigilancia pertinente al sujeto obligado</w:t>
        </w:r>
      </w:hyperlink>
    </w:p>
    <w:p w:rsidR="00F76595" w:rsidRDefault="00F76595" w:rsidP="00F76595">
      <w:pPr>
        <w:pStyle w:val="item-72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1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Tipo de control que se ejecuta al interior y exterior (fiscal, social, político, etc.)</w:t>
        </w:r>
      </w:hyperlink>
    </w:p>
    <w:p w:rsidR="00F76595" w:rsidRDefault="00F76595" w:rsidP="00F76595">
      <w:pPr>
        <w:pStyle w:val="item-633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7.5. Información para población vulnerable</w:t>
        </w:r>
      </w:hyperlink>
    </w:p>
    <w:p w:rsidR="00F76595" w:rsidRDefault="00F76595" w:rsidP="00F76595">
      <w:pPr>
        <w:pStyle w:val="item-63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7.6. Defensa judicial</w:t>
      </w:r>
    </w:p>
    <w:p w:rsidR="00F76595" w:rsidRDefault="00F76595" w:rsidP="00F76595">
      <w:pPr>
        <w:pStyle w:val="item-72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Número de demandas</w:t>
        </w:r>
      </w:hyperlink>
    </w:p>
    <w:p w:rsidR="00F76595" w:rsidRDefault="00F76595" w:rsidP="00F76595">
      <w:pPr>
        <w:pStyle w:val="item-72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Estado en que se encuentra</w:t>
        </w:r>
      </w:hyperlink>
    </w:p>
    <w:p w:rsidR="00F76595" w:rsidRDefault="00F76595" w:rsidP="00F76595">
      <w:pPr>
        <w:pStyle w:val="item-72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Pretensión o cuantía de la demanda</w:t>
        </w:r>
      </w:hyperlink>
    </w:p>
    <w:p w:rsidR="00F76595" w:rsidRDefault="00F76595" w:rsidP="00F76595">
      <w:pPr>
        <w:pStyle w:val="item-72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Riesgo de pérdida</w:t>
        </w:r>
      </w:hyperlink>
    </w:p>
    <w:p w:rsidR="00F76595" w:rsidRDefault="00F76595" w:rsidP="00F76595">
      <w:pPr>
        <w:pStyle w:val="item-635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8. CONTRATACIÓN</w:t>
      </w:r>
    </w:p>
    <w:p w:rsidR="00F76595" w:rsidRDefault="00F76595" w:rsidP="00F76595">
      <w:pPr>
        <w:pStyle w:val="item-63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8.1. Publicación de la información contractual</w:t>
        </w:r>
      </w:hyperlink>
    </w:p>
    <w:p w:rsidR="00F76595" w:rsidRDefault="00F76595" w:rsidP="00F76595">
      <w:pPr>
        <w:pStyle w:val="item-63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8.2. Publicación de la ejecución de contratos</w:t>
        </w:r>
      </w:hyperlink>
    </w:p>
    <w:p w:rsidR="00F76595" w:rsidRDefault="00F76595" w:rsidP="00F76595">
      <w:pPr>
        <w:pStyle w:val="item-638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8.3. Publicación de procedimientos, lineamientos y políticas en materia de adquisición y compras</w:t>
        </w:r>
      </w:hyperlink>
    </w:p>
    <w:p w:rsidR="00F76595" w:rsidRDefault="00F76595" w:rsidP="00F76595">
      <w:pPr>
        <w:pStyle w:val="item-63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8.4. Publicación del Plan de Anual de Adquisiciones</w:t>
      </w:r>
    </w:p>
    <w:p w:rsidR="00F76595" w:rsidRDefault="00F76595" w:rsidP="00F76595">
      <w:pPr>
        <w:pStyle w:val="item-72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Plan Anual de Adquisiciones (PAA)</w:t>
        </w:r>
      </w:hyperlink>
    </w:p>
    <w:p w:rsidR="00F76595" w:rsidRDefault="00F76595" w:rsidP="00F76595">
      <w:pPr>
        <w:pStyle w:val="item-72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2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Enlace que direccione al PAA publicado en el SECOP</w:t>
        </w:r>
      </w:hyperlink>
    </w:p>
    <w:p w:rsidR="00F76595" w:rsidRDefault="00F76595" w:rsidP="00F76595">
      <w:pPr>
        <w:pStyle w:val="item-640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9. TRÁMITES Y SERVICIOS</w:t>
      </w:r>
    </w:p>
    <w:p w:rsidR="00F76595" w:rsidRDefault="00F76595" w:rsidP="00F76595">
      <w:pPr>
        <w:pStyle w:val="item-641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9.1. Trámites y servicios</w:t>
        </w:r>
      </w:hyperlink>
    </w:p>
    <w:p w:rsidR="00F76595" w:rsidRDefault="00F76595" w:rsidP="00F76595">
      <w:pPr>
        <w:pStyle w:val="item-72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La norma que los sustenta</w:t>
        </w:r>
      </w:hyperlink>
    </w:p>
    <w:p w:rsidR="00F76595" w:rsidRDefault="00F76595" w:rsidP="00F76595">
      <w:pPr>
        <w:pStyle w:val="item-728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b. Los procedimientos o protocolos de atención</w:t>
        </w:r>
      </w:hyperlink>
    </w:p>
    <w:p w:rsidR="00F76595" w:rsidRDefault="00F76595" w:rsidP="00F76595">
      <w:pPr>
        <w:pStyle w:val="item-729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c. Los costos</w:t>
        </w:r>
      </w:hyperlink>
    </w:p>
    <w:p w:rsidR="00F76595" w:rsidRDefault="00F76595" w:rsidP="00F76595">
      <w:pPr>
        <w:pStyle w:val="item-730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d. Los formatos y formularios requeridos</w:t>
        </w:r>
      </w:hyperlink>
    </w:p>
    <w:p w:rsidR="00F76595" w:rsidRDefault="00F76595" w:rsidP="00F76595">
      <w:pPr>
        <w:pStyle w:val="item-642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10. INSTRUMENTOS DE GESTIÓN DE INFORMACIÓN PÚBLICA</w:t>
      </w:r>
    </w:p>
    <w:p w:rsidR="00F76595" w:rsidRDefault="00F76595" w:rsidP="00F76595">
      <w:pPr>
        <w:pStyle w:val="item-643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10.1. La información mínima requerida a publicar de que tratan los artículos 9, 10 y 11 de la Ley 1712 de 2014</w:t>
      </w:r>
    </w:p>
    <w:p w:rsidR="00F76595" w:rsidRDefault="00F76595" w:rsidP="00F76595">
      <w:pPr>
        <w:pStyle w:val="item-644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10.2. Registro de Activos de Información</w:t>
        </w:r>
      </w:hyperlink>
    </w:p>
    <w:p w:rsidR="00F76595" w:rsidRDefault="00F76595" w:rsidP="00F76595">
      <w:pPr>
        <w:pStyle w:val="item-76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Datos publicado en datos.gov.co</w:t>
        </w:r>
      </w:hyperlink>
    </w:p>
    <w:p w:rsidR="00F76595" w:rsidRDefault="00F76595" w:rsidP="00F76595">
      <w:pPr>
        <w:pStyle w:val="item-731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45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10.3. Índice de información clasificada y reservada</w:t>
        </w:r>
      </w:hyperlink>
    </w:p>
    <w:p w:rsidR="00F76595" w:rsidRDefault="00F76595" w:rsidP="00F76595">
      <w:pPr>
        <w:pStyle w:val="item-76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3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Datos publicado en datos.gov.co</w:t>
        </w:r>
      </w:hyperlink>
    </w:p>
    <w:p w:rsidR="00F76595" w:rsidRDefault="00F76595" w:rsidP="00F76595">
      <w:pPr>
        <w:pStyle w:val="item-73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46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10.4. Esquema de Publicación de Información</w:t>
        </w:r>
      </w:hyperlink>
    </w:p>
    <w:p w:rsidR="00F76595" w:rsidRDefault="00F76595" w:rsidP="00F76595">
      <w:pPr>
        <w:pStyle w:val="item-733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4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10.5. Programa de Gestión Documental</w:t>
        </w:r>
      </w:hyperlink>
    </w:p>
    <w:p w:rsidR="00F76595" w:rsidRDefault="00F76595" w:rsidP="00F76595">
      <w:pPr>
        <w:pStyle w:val="item-734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48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10.6. Tablas de Retención Documental</w:t>
        </w:r>
      </w:hyperlink>
    </w:p>
    <w:p w:rsidR="00F76595" w:rsidRDefault="00F76595" w:rsidP="00F76595">
      <w:pPr>
        <w:pStyle w:val="item-737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4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7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10.7. Registro de publicaciones</w:t>
        </w:r>
      </w:hyperlink>
    </w:p>
    <w:p w:rsidR="00F76595" w:rsidRDefault="00F76595" w:rsidP="00F76595">
      <w:pPr>
        <w:pStyle w:val="item-735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8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5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49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10.8. Costos de reproducción</w:t>
        </w:r>
      </w:hyperlink>
    </w:p>
    <w:p w:rsidR="00F76595" w:rsidRDefault="00F76595" w:rsidP="00F76595">
      <w:pPr>
        <w:pStyle w:val="item-736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0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- Acto Administrativo</w:t>
        </w:r>
      </w:hyperlink>
    </w:p>
    <w:p w:rsidR="00F76595" w:rsidRDefault="00F76595" w:rsidP="00F76595">
      <w:pPr>
        <w:pStyle w:val="item-651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1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10.9. Mecanismos para presentar quejas y reclamos en relación con omisiones o acciones del sujeto</w:t>
        </w:r>
      </w:hyperlink>
    </w:p>
    <w:p w:rsidR="00F76595" w:rsidRDefault="00F76595" w:rsidP="00F76595">
      <w:pPr>
        <w:pStyle w:val="item-652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2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10.10. Informe de peticiones, quejas, reclamos, denuncias y solicitudes de acceso a la información</w:t>
        </w:r>
      </w:hyperlink>
    </w:p>
    <w:p w:rsidR="00F76595" w:rsidRDefault="00F76595" w:rsidP="00F76595">
      <w:pPr>
        <w:pStyle w:val="item-668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11. TRANSPARENCIA PASIVA</w:t>
      </w:r>
    </w:p>
    <w:p w:rsidR="00F76595" w:rsidRDefault="00F76595" w:rsidP="00F76595">
      <w:pPr>
        <w:pStyle w:val="item-669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3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11.1 Medios de seguimiento para la consulta del estado de las solicitudes de información pública</w:t>
        </w:r>
      </w:hyperlink>
    </w:p>
    <w:p w:rsidR="00F76595" w:rsidRDefault="00F76595" w:rsidP="00F76595">
      <w:pPr>
        <w:pStyle w:val="item-670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4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11.2 Formulario para la recepción de solicitudes de información pública</w:t>
        </w:r>
      </w:hyperlink>
    </w:p>
    <w:p w:rsidR="00F76595" w:rsidRDefault="00F76595" w:rsidP="00F76595">
      <w:pPr>
        <w:pStyle w:val="item-671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12. ACCESIBILIDAD WEB</w:t>
      </w:r>
    </w:p>
    <w:p w:rsidR="00F76595" w:rsidRDefault="00F76595" w:rsidP="00F76595">
      <w:pPr>
        <w:pStyle w:val="item-672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separator"/>
          <w:rFonts w:ascii="inherit" w:hAnsi="inherit"/>
          <w:color w:val="5C5C5C"/>
          <w:sz w:val="30"/>
          <w:szCs w:val="30"/>
          <w:bdr w:val="none" w:sz="0" w:space="0" w:color="auto" w:frame="1"/>
        </w:rPr>
        <w:t>12.1 Accesibilidad en medios electrónicos para la población en situación de discapacidad visual</w:t>
      </w:r>
    </w:p>
    <w:p w:rsidR="00F76595" w:rsidRDefault="00F76595" w:rsidP="00F76595">
      <w:pPr>
        <w:pStyle w:val="item-762"/>
        <w:numPr>
          <w:ilvl w:val="2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5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a. Criterios de accesibilidad de nivel A</w:t>
        </w:r>
      </w:hyperlink>
    </w:p>
    <w:p w:rsidR="00F76595" w:rsidRDefault="00F76595" w:rsidP="00F76595">
      <w:pPr>
        <w:pStyle w:val="item-673"/>
        <w:numPr>
          <w:ilvl w:val="0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r>
        <w:rPr>
          <w:rStyle w:val="nav-header"/>
          <w:rFonts w:ascii="inherit" w:hAnsi="inherit"/>
          <w:b/>
          <w:bCs/>
          <w:caps/>
          <w:color w:val="5C5C5C"/>
          <w:sz w:val="17"/>
          <w:szCs w:val="17"/>
          <w:bdr w:val="none" w:sz="0" w:space="0" w:color="auto" w:frame="1"/>
        </w:rPr>
        <w:t>13. HABEAS DATA</w:t>
      </w:r>
    </w:p>
    <w:p w:rsidR="00F76595" w:rsidRDefault="00F76595" w:rsidP="00F76595">
      <w:pPr>
        <w:pStyle w:val="item-667"/>
        <w:numPr>
          <w:ilvl w:val="1"/>
          <w:numId w:val="1"/>
        </w:numPr>
        <w:shd w:val="clear" w:color="auto" w:fill="F2F4F5"/>
        <w:spacing w:before="0" w:beforeAutospacing="0" w:after="0" w:afterAutospacing="0" w:line="330" w:lineRule="atLeast"/>
        <w:ind w:left="0"/>
        <w:textAlignment w:val="baseline"/>
        <w:rPr>
          <w:rFonts w:ascii="inherit" w:hAnsi="inherit"/>
          <w:color w:val="5C5C5C"/>
          <w:sz w:val="30"/>
          <w:szCs w:val="30"/>
        </w:rPr>
      </w:pPr>
      <w:hyperlink r:id="rId156" w:history="1">
        <w:r>
          <w:rPr>
            <w:rStyle w:val="Hipervnculo"/>
            <w:rFonts w:ascii="inherit" w:hAnsi="inherit"/>
            <w:color w:val="5C5C5C"/>
            <w:sz w:val="30"/>
            <w:szCs w:val="30"/>
            <w:bdr w:val="none" w:sz="0" w:space="0" w:color="auto" w:frame="1"/>
          </w:rPr>
          <w:t>13.1 Registro Nacional de Base Datos</w:t>
        </w:r>
      </w:hyperlink>
    </w:p>
    <w:p w:rsidR="00576348" w:rsidRDefault="00576348"/>
    <w:sectPr w:rsidR="00576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20"/>
    <w:multiLevelType w:val="multilevel"/>
    <w:tmpl w:val="EEA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95"/>
    <w:rsid w:val="00576348"/>
    <w:rsid w:val="00DC740D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84A5"/>
  <w15:chartTrackingRefBased/>
  <w15:docId w15:val="{4870C830-D764-4D76-8BCB-C9E8955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tem-548">
    <w:name w:val="item-54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eparator">
    <w:name w:val="separator"/>
    <w:basedOn w:val="Fuentedeprrafopredeter"/>
    <w:rsid w:val="00F76595"/>
  </w:style>
  <w:style w:type="paragraph" w:customStyle="1" w:styleId="item-684">
    <w:name w:val="item-68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5">
    <w:name w:val="item-68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76595"/>
    <w:rPr>
      <w:color w:val="0000FF"/>
      <w:u w:val="single"/>
    </w:rPr>
  </w:style>
  <w:style w:type="paragraph" w:customStyle="1" w:styleId="item-549">
    <w:name w:val="item-54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0">
    <w:name w:val="item-55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1">
    <w:name w:val="item-55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2">
    <w:name w:val="item-55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3">
    <w:name w:val="item-55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4">
    <w:name w:val="item-55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5">
    <w:name w:val="item-55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6">
    <w:name w:val="item-68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7">
    <w:name w:val="item-68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8">
    <w:name w:val="item-68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9">
    <w:name w:val="item-68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6">
    <w:name w:val="item-55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0">
    <w:name w:val="item-69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1">
    <w:name w:val="item-69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2">
    <w:name w:val="item-69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7">
    <w:name w:val="item-55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9">
    <w:name w:val="item-73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0">
    <w:name w:val="item-74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1">
    <w:name w:val="item-74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2">
    <w:name w:val="item-74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58">
    <w:name w:val="item-55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av-header">
    <w:name w:val="nav-header"/>
    <w:basedOn w:val="Fuentedeprrafopredeter"/>
    <w:rsid w:val="00F76595"/>
  </w:style>
  <w:style w:type="paragraph" w:customStyle="1" w:styleId="item-559">
    <w:name w:val="item-55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3">
    <w:name w:val="item-69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4">
    <w:name w:val="item-69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0">
    <w:name w:val="item-56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3">
    <w:name w:val="item-74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2">
    <w:name w:val="item-56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4">
    <w:name w:val="item-56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5">
    <w:name w:val="item-56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6">
    <w:name w:val="item-56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7">
    <w:name w:val="item-56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8">
    <w:name w:val="item-56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69">
    <w:name w:val="item-56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0">
    <w:name w:val="item-57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1">
    <w:name w:val="item-57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2">
    <w:name w:val="item-57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3">
    <w:name w:val="item-57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4">
    <w:name w:val="item-57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5">
    <w:name w:val="item-57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6">
    <w:name w:val="item-57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6">
    <w:name w:val="item-74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7">
    <w:name w:val="item-57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8">
    <w:name w:val="item-57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5">
    <w:name w:val="item-69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6">
    <w:name w:val="item-69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7">
    <w:name w:val="item-69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8">
    <w:name w:val="item-69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99">
    <w:name w:val="item-69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0">
    <w:name w:val="item-70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1">
    <w:name w:val="item-70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2">
    <w:name w:val="item-70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3">
    <w:name w:val="item-70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4">
    <w:name w:val="item-70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79">
    <w:name w:val="item-57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0">
    <w:name w:val="item-58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1">
    <w:name w:val="item-58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2">
    <w:name w:val="item-58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3">
    <w:name w:val="item-58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78">
    <w:name w:val="item-67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5">
    <w:name w:val="item-58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6">
    <w:name w:val="item-58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7">
    <w:name w:val="item-58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8">
    <w:name w:val="item-58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89">
    <w:name w:val="item-58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0">
    <w:name w:val="item-59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79">
    <w:name w:val="item-67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7">
    <w:name w:val="item-74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0">
    <w:name w:val="item-68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1">
    <w:name w:val="item-68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2">
    <w:name w:val="item-68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1">
    <w:name w:val="item-59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2">
    <w:name w:val="item-59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3">
    <w:name w:val="item-59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4">
    <w:name w:val="item-59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5">
    <w:name w:val="item-59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6">
    <w:name w:val="item-59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7">
    <w:name w:val="item-59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1">
    <w:name w:val="item-66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2">
    <w:name w:val="item-66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3">
    <w:name w:val="item-66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4">
    <w:name w:val="item-66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598">
    <w:name w:val="item-59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0">
    <w:name w:val="item-60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1">
    <w:name w:val="item-60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8">
    <w:name w:val="item-74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49">
    <w:name w:val="item-74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0">
    <w:name w:val="item-75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1">
    <w:name w:val="item-75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2">
    <w:name w:val="item-75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3">
    <w:name w:val="item-75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4">
    <w:name w:val="item-75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5">
    <w:name w:val="item-75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6">
    <w:name w:val="item-75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7">
    <w:name w:val="item-75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8">
    <w:name w:val="item-75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59">
    <w:name w:val="item-75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60">
    <w:name w:val="item-76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61">
    <w:name w:val="item-76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99">
    <w:name w:val="item-79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2">
    <w:name w:val="item-60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3">
    <w:name w:val="item-60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4">
    <w:name w:val="item-60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5">
    <w:name w:val="item-60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83">
    <w:name w:val="item-68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6">
    <w:name w:val="item-60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5">
    <w:name w:val="item-70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6">
    <w:name w:val="item-70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7">
    <w:name w:val="item-70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8">
    <w:name w:val="item-70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09">
    <w:name w:val="item-70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0">
    <w:name w:val="item-71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1">
    <w:name w:val="item-71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2">
    <w:name w:val="item-71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09">
    <w:name w:val="item-60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0">
    <w:name w:val="item-61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5">
    <w:name w:val="item-66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6">
    <w:name w:val="item-66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1">
    <w:name w:val="item-61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3">
    <w:name w:val="item-71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4">
    <w:name w:val="item-71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5">
    <w:name w:val="item-71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2">
    <w:name w:val="item-61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4">
    <w:name w:val="item-61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6">
    <w:name w:val="item-61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7">
    <w:name w:val="item-61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8">
    <w:name w:val="item-61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19">
    <w:name w:val="item-61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21">
    <w:name w:val="item-62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800">
    <w:name w:val="item-80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23">
    <w:name w:val="item-62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24">
    <w:name w:val="item-62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25">
    <w:name w:val="item-62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0">
    <w:name w:val="item-63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1">
    <w:name w:val="item-63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6">
    <w:name w:val="item-71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7">
    <w:name w:val="item-71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2">
    <w:name w:val="item-63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8">
    <w:name w:val="item-71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19">
    <w:name w:val="item-71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0">
    <w:name w:val="item-72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3">
    <w:name w:val="item-63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4">
    <w:name w:val="item-63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1">
    <w:name w:val="item-72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2">
    <w:name w:val="item-72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3">
    <w:name w:val="item-72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4">
    <w:name w:val="item-72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5">
    <w:name w:val="item-63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6">
    <w:name w:val="item-63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7">
    <w:name w:val="item-63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8">
    <w:name w:val="item-63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39">
    <w:name w:val="item-63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5">
    <w:name w:val="item-72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6">
    <w:name w:val="item-72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0">
    <w:name w:val="item-64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1">
    <w:name w:val="item-64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7">
    <w:name w:val="item-72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8">
    <w:name w:val="item-72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29">
    <w:name w:val="item-72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0">
    <w:name w:val="item-73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2">
    <w:name w:val="item-64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3">
    <w:name w:val="item-64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4">
    <w:name w:val="item-64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63">
    <w:name w:val="item-76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1">
    <w:name w:val="item-73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5">
    <w:name w:val="item-64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64">
    <w:name w:val="item-76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2">
    <w:name w:val="item-73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6">
    <w:name w:val="item-64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3">
    <w:name w:val="item-73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7">
    <w:name w:val="item-64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4">
    <w:name w:val="item-734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8">
    <w:name w:val="item-64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7">
    <w:name w:val="item-73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49">
    <w:name w:val="item-64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5">
    <w:name w:val="item-735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50">
    <w:name w:val="item-65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36">
    <w:name w:val="item-736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51">
    <w:name w:val="item-65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52">
    <w:name w:val="item-65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8">
    <w:name w:val="item-668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9">
    <w:name w:val="item-669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70">
    <w:name w:val="item-670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71">
    <w:name w:val="item-671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72">
    <w:name w:val="item-67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762">
    <w:name w:val="item-762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73">
    <w:name w:val="item-673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tem-667">
    <w:name w:val="item-667"/>
    <w:basedOn w:val="Normal"/>
    <w:rsid w:val="00F765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F76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anandres.gov.co/index.php/gobernacion/directorio/organos-de-control" TargetMode="External"/><Relationship Id="rId21" Type="http://schemas.openxmlformats.org/officeDocument/2006/relationships/hyperlink" Target="https://sanandres.gov.co/index.php/transparencia/politicas/politica-de-privacidad-y-condiciones-de-uso" TargetMode="External"/><Relationship Id="rId42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3" Type="http://schemas.openxmlformats.org/officeDocument/2006/relationships/hyperlink" Target="https://sanandres.gov.co/index.php/gestion/inversion/presupuesto" TargetMode="External"/><Relationship Id="rId84" Type="http://schemas.openxmlformats.org/officeDocument/2006/relationships/hyperlink" Target="https://sanandres.gov.co/index.php/6-planeacion/6-1-politica-lineamientos-y-manuales/c-plan-estrategico/9305-plan-de-seguridad-y-privacidad-de-la-informacion/file" TargetMode="External"/><Relationship Id="rId138" Type="http://schemas.openxmlformats.org/officeDocument/2006/relationships/hyperlink" Target="https://sanandres.gov.co/index.php/10-instrumentos-de-gestion-de-informatica-publica/10-3-indice-de-informacion-clasificada-y-reservada" TargetMode="External"/><Relationship Id="rId107" Type="http://schemas.openxmlformats.org/officeDocument/2006/relationships/hyperlink" Target="https://sanandres.gov.co/index.php/6-planeacion/6-5-participacion-en-la-formulacion-de-las-politicas/reglamento-para-la-realizacion-de-reuniones-preparatorias-y-audiencias-publicas-de-rendicion-de-cuentas" TargetMode="External"/><Relationship Id="rId11" Type="http://schemas.openxmlformats.org/officeDocument/2006/relationships/hyperlink" Target="https://sanandres.gov.co/index.php?option=com_content&amp;view=article&amp;id=5091" TargetMode="External"/><Relationship Id="rId32" Type="http://schemas.openxmlformats.org/officeDocument/2006/relationships/hyperlink" Target="https://sanandres.gov.co/index.php/transparencia/gobernacion-para-ninos/mi-gobernacion" TargetMode="External"/><Relationship Id="rId53" Type="http://schemas.openxmlformats.org/officeDocument/2006/relationships/hyperlink" Target="https://sanandres.gov.co/index.php/atencion-al-ciudadano/contratacion/ofertas-de-empleo" TargetMode="External"/><Relationship Id="rId74" Type="http://schemas.openxmlformats.org/officeDocument/2006/relationships/hyperlink" Target="https://sanandres.gov.co/documentos/Planes/10.%20PLAN%20PINAR%20ARCHIVO.pdf" TargetMode="External"/><Relationship Id="rId128" Type="http://schemas.openxmlformats.org/officeDocument/2006/relationships/hyperlink" Target="https://www.colombiacompra.gov.co/plan-anual-de-adquisiciones/planes-anuales-de-adquisiciones" TargetMode="External"/><Relationship Id="rId149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5" Type="http://schemas.openxmlformats.org/officeDocument/2006/relationships/hyperlink" Target="https://sanandres.gov.co/index.php/transparencia/rendicion-de-cuentas/transparencia-y-acceso-a-la-informacion-publica" TargetMode="External"/><Relationship Id="rId95" Type="http://schemas.openxmlformats.org/officeDocument/2006/relationships/hyperlink" Target="https://sanandres.gov.co/index.php?option=com_content&amp;view=article&amp;id=139&amp;Itemid=95" TargetMode="External"/><Relationship Id="rId22" Type="http://schemas.openxmlformats.org/officeDocument/2006/relationships/hyperlink" Target="https://sanandres.gov.co/index.php/1-mecanismo-de-contacto-con-el-sujeto-obligado/1-4-politicas-de-seguridad-de-la-informacion-del-sitio-web-y-proteccion-de-los-datos-personales/a-enlace-que-dirija-a-las-politicas-de-seguridad-de-la-informacion/politica-de-proteccion-de-datos-personales" TargetMode="External"/><Relationship Id="rId43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4" Type="http://schemas.openxmlformats.org/officeDocument/2006/relationships/hyperlink" Target="https://sanandres.gov.co/index.php/gestion/inversion/presupuesto" TargetMode="External"/><Relationship Id="rId118" Type="http://schemas.openxmlformats.org/officeDocument/2006/relationships/hyperlink" Target="https://sanandres.gov.co/index.php/gobernacion/directorio/organos-de-control" TargetMode="External"/><Relationship Id="rId139" Type="http://schemas.openxmlformats.org/officeDocument/2006/relationships/hyperlink" Target="https://datos.gov.co/Ciencia-Tecnolog-a-e-Innovaci-n/Indice-de-Informaci-n-Clasificada-y-Reservada-del-/2eyt-mya9" TargetMode="External"/><Relationship Id="rId80" Type="http://schemas.openxmlformats.org/officeDocument/2006/relationships/hyperlink" Target="https://sanandres.gov.co/documentos/Planes/3.%20PROGRAMA%20DE%20BIENESTAR%20E%20INCENTIVOS%202019.pdf" TargetMode="External"/><Relationship Id="rId85" Type="http://schemas.openxmlformats.org/officeDocument/2006/relationships/hyperlink" Target="https://sanandres.gov.co/documentos/Planes/2.%20ACTIVIDADES%20BIENESTAR%20SOCIAL%202019.pdf" TargetMode="External"/><Relationship Id="rId150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155" Type="http://schemas.openxmlformats.org/officeDocument/2006/relationships/hyperlink" Target="https://sanandres.gov.co/documentos/accesibilidad/ANALISIS_ACCESIBILIDAD.pdf" TargetMode="External"/><Relationship Id="rId12" Type="http://schemas.openxmlformats.org/officeDocument/2006/relationships/hyperlink" Target="https://sanandres.gov.co/index.php?option=com_content&amp;view=article&amp;id=5091" TargetMode="External"/><Relationship Id="rId17" Type="http://schemas.openxmlformats.org/officeDocument/2006/relationships/hyperlink" Target="https://sanandres.gov.co/" TargetMode="External"/><Relationship Id="rId33" Type="http://schemas.openxmlformats.org/officeDocument/2006/relationships/hyperlink" Target="https://sanandres.gov.co/index.php/2-informacion-de-interes/2-9-informacion-adicional" TargetMode="External"/><Relationship Id="rId38" Type="http://schemas.openxmlformats.org/officeDocument/2006/relationships/hyperlink" Target="https://sanandres.gov.co/isolucion" TargetMode="External"/><Relationship Id="rId59" Type="http://schemas.openxmlformats.org/officeDocument/2006/relationships/hyperlink" Target="https://sanandres.gov.co/index.php/gobernacion/normatividad/circulares" TargetMode="External"/><Relationship Id="rId103" Type="http://schemas.openxmlformats.org/officeDocument/2006/relationships/hyperlink" Target="https://sanandres.gov.co/index.php/gestion/planeacion/seguimiento-plan-de-desarrollo" TargetMode="External"/><Relationship Id="rId108" Type="http://schemas.openxmlformats.org/officeDocument/2006/relationships/hyperlink" Target="https://sanandres.gov.co/index.php/transparencia/rendicion-de-cuentas/empalme-2015" TargetMode="External"/><Relationship Id="rId124" Type="http://schemas.openxmlformats.org/officeDocument/2006/relationships/hyperlink" Target="https://sanandres.gov.co/index.php/7-control/7-6-defensa-judicial/a-numero-de-demandas" TargetMode="External"/><Relationship Id="rId129" Type="http://schemas.openxmlformats.org/officeDocument/2006/relationships/hyperlink" Target="https://www.colombiacompra.gov.co/plan-anual-de-adquisiciones/planes-anuales-de-adquisiciones" TargetMode="External"/><Relationship Id="rId54" Type="http://schemas.openxmlformats.org/officeDocument/2006/relationships/hyperlink" Target="https://sanandres.gov.co/index.php/4-normatividad/4-2-sujetos-obligados-del-orden-territorial/normograma" TargetMode="External"/><Relationship Id="rId70" Type="http://schemas.openxmlformats.org/officeDocument/2006/relationships/hyperlink" Target="https://sanandres.gov.co/index.php/gestion/planeacion/seguimiento-plan-de-desarrollo" TargetMode="External"/><Relationship Id="rId75" Type="http://schemas.openxmlformats.org/officeDocument/2006/relationships/hyperlink" Target="https://www.colombiacompra.gov.co/plan-anual-de-adquisiciones/planes-anuales-de-adquisiciones" TargetMode="External"/><Relationship Id="rId91" Type="http://schemas.openxmlformats.org/officeDocument/2006/relationships/hyperlink" Target="https://sanandres.gov.co/index.php/transparencia/informes-de-control-interno/plan-anticorupcion" TargetMode="External"/><Relationship Id="rId96" Type="http://schemas.openxmlformats.org/officeDocument/2006/relationships/hyperlink" Target="https://sanandres.gov.co/index.php?option=com_content&amp;view=article&amp;id=139&amp;Itemid=95" TargetMode="External"/><Relationship Id="rId140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145" Type="http://schemas.openxmlformats.org/officeDocument/2006/relationships/hyperlink" Target="https://sanandres.gov.co/index.php/transparencia/rendicion-de-cuentas/transparencia-y-acceso-a-la-informacion-publica?id=49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nandres.gov.co/index.php/1-mecanismo-de-contacto-con-el-sujeto-obligado/1-1-mecanismos-para-la-atencion-al-ciudadano/a-los-espacios-fisicos-destinados-para-el-contacto-con-el-sujeto-obligado" TargetMode="External"/><Relationship Id="rId23" Type="http://schemas.openxmlformats.org/officeDocument/2006/relationships/hyperlink" Target="https://sanandres.gov.co/index.php/prensa/enterese/datos-abiertos" TargetMode="External"/><Relationship Id="rId28" Type="http://schemas.openxmlformats.org/officeDocument/2006/relationships/hyperlink" Target="https://sanandres.gov.co/index.php/2-informacion-de-interes/2-4-preguntas-y-respuestas-frecuentes" TargetMode="External"/><Relationship Id="rId49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114" Type="http://schemas.openxmlformats.org/officeDocument/2006/relationships/hyperlink" Target="https://sanandres.gov.co/index.php/transparencia/informes-de-control-interno/gobernacion" TargetMode="External"/><Relationship Id="rId119" Type="http://schemas.openxmlformats.org/officeDocument/2006/relationships/hyperlink" Target="https://sanandres.gov.co/index.php/gobernacion/directorio/organos-de-control" TargetMode="External"/><Relationship Id="rId44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0" Type="http://schemas.openxmlformats.org/officeDocument/2006/relationships/hyperlink" Target="https://sanandres.gov.co/index.php/gobernacion/normatividad/normograma" TargetMode="External"/><Relationship Id="rId65" Type="http://schemas.openxmlformats.org/officeDocument/2006/relationships/hyperlink" Target="https://sanandres.gov.co/index.php/gestion/inversion/estados-financieros" TargetMode="External"/><Relationship Id="rId81" Type="http://schemas.openxmlformats.org/officeDocument/2006/relationships/hyperlink" Target="https://sanandres.gov.co/index.php/transparencia/informes-de-control-interno/plan-anticorupcion" TargetMode="External"/><Relationship Id="rId86" Type="http://schemas.openxmlformats.org/officeDocument/2006/relationships/hyperlink" Target="https://sanandres.gov.co/index.php/gestion/planeacion/plan-de-desarollo" TargetMode="External"/><Relationship Id="rId130" Type="http://schemas.openxmlformats.org/officeDocument/2006/relationships/hyperlink" Target="https://ventanilla.sanandres.gov.co/" TargetMode="External"/><Relationship Id="rId135" Type="http://schemas.openxmlformats.org/officeDocument/2006/relationships/hyperlink" Target="https://sanandres.gov.co/index.php/10-instrumentos-de-gestion-de-informatica-publica/10-2-registro-de-activos-de-informacion" TargetMode="External"/><Relationship Id="rId151" Type="http://schemas.openxmlformats.org/officeDocument/2006/relationships/hyperlink" Target="https://sanandres.gov.co/index.php/10-instrumentos-de-gestion-de-informatica-publica/10-9-mecanismos-para-presentar-quejas-y-reclamos-en-relacion-con-omisiones-o-acciones-del-sujeto" TargetMode="External"/><Relationship Id="rId156" Type="http://schemas.openxmlformats.org/officeDocument/2006/relationships/hyperlink" Target="https://sanandres.gov.co/documentos/REGISTRO%20NACIONAL%20DE%20BASES%20DE%20DATOS.docx" TargetMode="External"/><Relationship Id="rId13" Type="http://schemas.openxmlformats.org/officeDocument/2006/relationships/hyperlink" Target="https://sanandres.gov.co/index.php?option=com_content&amp;view=article&amp;id=5091" TargetMode="External"/><Relationship Id="rId18" Type="http://schemas.openxmlformats.org/officeDocument/2006/relationships/hyperlink" Target="https://sanandres.gov.co/index.php/transparencia/rendicion-de-cuentas/transparencia-y-acceso-a-la-informacion-publica" TargetMode="External"/><Relationship Id="rId39" Type="http://schemas.openxmlformats.org/officeDocument/2006/relationships/hyperlink" Target="https://sanandres.gov.co/index.php/gobernacion/organizacion/organigrama" TargetMode="External"/><Relationship Id="rId109" Type="http://schemas.openxmlformats.org/officeDocument/2006/relationships/hyperlink" Target="https://sanandres.gov.co/index.php/transparencia/rendicion-de-cuentas/informe-de-gestion" TargetMode="External"/><Relationship Id="rId34" Type="http://schemas.openxmlformats.org/officeDocument/2006/relationships/hyperlink" Target="https://sanandres.gov.co/index.php/2-informacion-de-interes/2-9-informacion-adicional/carta-de-trato-digno-al-ciudadano" TargetMode="External"/><Relationship Id="rId50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55" Type="http://schemas.openxmlformats.org/officeDocument/2006/relationships/hyperlink" Target="https://sanandres.gov.co/index.php/gobernacion/normatividad/leyes-especiales" TargetMode="External"/><Relationship Id="rId76" Type="http://schemas.openxmlformats.org/officeDocument/2006/relationships/hyperlink" Target="https://sanandres.gov.co/documentos/Planes/7.%20PLAN%20ANUAL%20DE%20VACANTES_2019.pdf" TargetMode="External"/><Relationship Id="rId97" Type="http://schemas.openxmlformats.org/officeDocument/2006/relationships/hyperlink" Target="https://sanandres.gov.co/index.php?option=com_content&amp;view=article&amp;id=139&amp;Itemid=95" TargetMode="External"/><Relationship Id="rId104" Type="http://schemas.openxmlformats.org/officeDocument/2006/relationships/hyperlink" Target="https://sanandres.gov.co/documentos/rendicion_cuentas_2018/rendicion%20uniforme.pdf" TargetMode="External"/><Relationship Id="rId120" Type="http://schemas.openxmlformats.org/officeDocument/2006/relationships/hyperlink" Target="https://sanandres.gov.co/index.php/atencion-al-ciudadano/programas/familias-en-accion" TargetMode="External"/><Relationship Id="rId125" Type="http://schemas.openxmlformats.org/officeDocument/2006/relationships/hyperlink" Target="https://sanandres.gov.co/index.php/atencion-al-ciudadano/contratacion/procesos-contractuales" TargetMode="External"/><Relationship Id="rId141" Type="http://schemas.openxmlformats.org/officeDocument/2006/relationships/hyperlink" Target="https://sanandres.gov.co/documentos/Activo-Indice-Informacion/3%20-%20INDICE%20DE%20INFORMACION%20RESERVADA%20Y%20CLASIFICADA%20-%20delcy.xlsx" TargetMode="External"/><Relationship Id="rId146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7" Type="http://schemas.openxmlformats.org/officeDocument/2006/relationships/hyperlink" Target="https://sanandres.gov.co/index.php/1-mecanismo-de-contacto-con-el-sujeto-obligado/1-1-mecanismos-para-la-atencion-al-ciudadano/b-los-telefonos-fijos-y-moviles-lineas-gratuitas-y-fax-incluyendo-el-indicativo-nacional-e-internacional" TargetMode="External"/><Relationship Id="rId71" Type="http://schemas.openxmlformats.org/officeDocument/2006/relationships/hyperlink" Target="https://sanandres.gov.co/index.php/transparencia/rendicion-de-cuentas/transparencia-y-acceso-a-la-informacion-publica" TargetMode="External"/><Relationship Id="rId92" Type="http://schemas.openxmlformats.org/officeDocument/2006/relationships/hyperlink" Target="https://sanandres.gov.co/index.php/6-planeacion/6-1-politica-lineamientos-y-manuales/h-contenido-de-toda-decision-y-o-politica-que-haya-adoptado-y-afecte-al-publico" TargetMode="External"/><Relationship Id="rId2" Type="http://schemas.openxmlformats.org/officeDocument/2006/relationships/styles" Target="styles.xml"/><Relationship Id="rId29" Type="http://schemas.openxmlformats.org/officeDocument/2006/relationships/hyperlink" Target="https://sanandres.gov.co/index.php/2-informacion-de-interes/2-5-glosario" TargetMode="External"/><Relationship Id="rId24" Type="http://schemas.openxmlformats.org/officeDocument/2006/relationships/hyperlink" Target="https://www.datos.gov.co/browse?Informaci%C3%B3n-de-la-Entidad_Nombre-de-la-Entidad=Gobernaci%C3%B3n+Archipi%C3%A9lago+de+San+Andr%C3%A9s%2C+Providencia+y+Santa+Catalina&amp;q=san+andr%C3%A9s&amp;sortBy=re..." TargetMode="External"/><Relationship Id="rId40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45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6" Type="http://schemas.openxmlformats.org/officeDocument/2006/relationships/hyperlink" Target="https://sanandres.gov.co/index.php/6-planeacion/6-1-politica-lineamientos-y-manuales/a-politicas-y-lineamiento" TargetMode="External"/><Relationship Id="rId87" Type="http://schemas.openxmlformats.org/officeDocument/2006/relationships/hyperlink" Target="https://sanandres.gov.co/index.php/6-planeacion/6-1-politica-lineamientos-y-manuales/c-plan-estrategico/soportes-plan-de-accion-salud-2019" TargetMode="External"/><Relationship Id="rId110" Type="http://schemas.openxmlformats.org/officeDocument/2006/relationships/hyperlink" Target="https://sanandres.gov.co/index.php/gestion/inversion/estados-financieros" TargetMode="External"/><Relationship Id="rId115" Type="http://schemas.openxmlformats.org/officeDocument/2006/relationships/hyperlink" Target="https://sanandres.gov.co/index.php?option=com_content&amp;view=category&amp;id=64&amp;Itemid=97" TargetMode="External"/><Relationship Id="rId131" Type="http://schemas.openxmlformats.org/officeDocument/2006/relationships/hyperlink" Target="https://ventanilla.sanandres.gov.co/" TargetMode="External"/><Relationship Id="rId136" Type="http://schemas.openxmlformats.org/officeDocument/2006/relationships/hyperlink" Target="https://datos.gov.co/Ciencia-Tecnolog-a-e-Innovaci-n/Registro-de-Activos-de-Informaci-n-del-Archipielag/ijmd-k7yc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sanandres.gov.co/index.php/transparencia/rendicion-de-cuentas/transparencia-y-acceso-a-la-informacion-publica" TargetMode="External"/><Relationship Id="rId82" Type="http://schemas.openxmlformats.org/officeDocument/2006/relationships/hyperlink" Target="https://sanandres.gov.co/documentos/peti/v11%20-%20PETI%20SAI-2.docx" TargetMode="External"/><Relationship Id="rId152" Type="http://schemas.openxmlformats.org/officeDocument/2006/relationships/hyperlink" Target="https://sanandres.gov.co/index.php/10-instrumentos-de-gestion-de-informatica-publica/informe-de-peticiones-quejas-reclamos-denuncias-y-solicitudes-de-acceso-a-la-informacion" TargetMode="External"/><Relationship Id="rId19" Type="http://schemas.openxmlformats.org/officeDocument/2006/relationships/hyperlink" Target="https://sanandres.gov.co/index.php/1-mecanismo-de-contacto-con-el-sujeto-obligado/1-4-politicas-de-seguridad-de-la-informacion-del-sitio-web-y-proteccion-de-los-datos-personales/a-enlace-que-dirija-a-las-politicas-de-seguridad-de-la-informacion" TargetMode="External"/><Relationship Id="rId14" Type="http://schemas.openxmlformats.org/officeDocument/2006/relationships/hyperlink" Target="https://sanandres.gov.co/index.php?option=com_content&amp;view=article&amp;id=5091" TargetMode="External"/><Relationship Id="rId30" Type="http://schemas.openxmlformats.org/officeDocument/2006/relationships/hyperlink" Target="https://sanandres.gov.co/index.php/prensa/enterese/noticias" TargetMode="External"/><Relationship Id="rId35" Type="http://schemas.openxmlformats.org/officeDocument/2006/relationships/hyperlink" Target="https://sanandres.gov.co/index.php/2-informacion-de-interes/2-9-informacion-adicional/citizens-rights-and-responsiblities" TargetMode="External"/><Relationship Id="rId56" Type="http://schemas.openxmlformats.org/officeDocument/2006/relationships/hyperlink" Target="https://sanandres.gov.co/index.php/gobernacion/normatividad/decretos" TargetMode="External"/><Relationship Id="rId77" Type="http://schemas.openxmlformats.org/officeDocument/2006/relationships/hyperlink" Target="https://sanandres.gov.co/documentos/Planes/5.%20PLAN%20PREVISION%20CARGOS%202019.pdf" TargetMode="External"/><Relationship Id="rId100" Type="http://schemas.openxmlformats.org/officeDocument/2006/relationships/hyperlink" Target="https://sanandres.gov.co/index.php/6-planeacion/6-2-plan-de-gasto-publico/h-presupuesto-desagregado-con-modificaciones" TargetMode="External"/><Relationship Id="rId105" Type="http://schemas.openxmlformats.org/officeDocument/2006/relationships/hyperlink" Target="https://sanandres.gov.co/documentos/rendicion_cuentas_2018/rendicion%20uniforme.pdf" TargetMode="External"/><Relationship Id="rId126" Type="http://schemas.openxmlformats.org/officeDocument/2006/relationships/hyperlink" Target="https://sanandres.gov.co/index.php/atencion-al-ciudadano/contratacion/contratos" TargetMode="External"/><Relationship Id="rId147" Type="http://schemas.openxmlformats.org/officeDocument/2006/relationships/hyperlink" Target="https://sanandres.gov.co/index.php/transparencia/rendicion-de-cuentas/transparencia-y-acceso-a-la-informacion-publica" TargetMode="External"/><Relationship Id="rId8" Type="http://schemas.openxmlformats.org/officeDocument/2006/relationships/hyperlink" Target="https://sanandres.gov.co/index.php/1-mecanismo-de-contacto-con-el-sujeto-obligado/1-1-mecanismos-para-la-atencion-al-ciudadano/c-correo-electronico-institucional" TargetMode="External"/><Relationship Id="rId51" Type="http://schemas.openxmlformats.org/officeDocument/2006/relationships/hyperlink" Target="https://sanandres.gov.co/index.php/gobernacion/directorio/entidades-descentralizadas" TargetMode="External"/><Relationship Id="rId72" Type="http://schemas.openxmlformats.org/officeDocument/2006/relationships/hyperlink" Target="https://sanandres.gov.co/index.php/6-planeacion/6-1-politica-lineamientos-y-manuales/b-manuales" TargetMode="External"/><Relationship Id="rId93" Type="http://schemas.openxmlformats.org/officeDocument/2006/relationships/hyperlink" Target="https://sanandres.gov.co/index.php?option=com_content&amp;view=article&amp;id=139&amp;Itemid=95" TargetMode="External"/><Relationship Id="rId98" Type="http://schemas.openxmlformats.org/officeDocument/2006/relationships/hyperlink" Target="https://www.colombiacompra.gov.co/plan-anual-de-adquisiciones/planes-anuales-de-adquisiciones" TargetMode="External"/><Relationship Id="rId121" Type="http://schemas.openxmlformats.org/officeDocument/2006/relationships/hyperlink" Target="https://sanandres.gov.co/index.php/7-control/7-6-defensa-judicial/a-numero-de-demandas" TargetMode="External"/><Relationship Id="rId142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anandres.gov.co/index.php/prensa/enterese/publicaciones" TargetMode="External"/><Relationship Id="rId46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7" Type="http://schemas.openxmlformats.org/officeDocument/2006/relationships/hyperlink" Target="https://sanandres.gov.co/index.php/gestion/planeacion/plan-de-desarollo" TargetMode="External"/><Relationship Id="rId116" Type="http://schemas.openxmlformats.org/officeDocument/2006/relationships/hyperlink" Target="http://contraloriasai.gov.co/index.php/gestion/informes-definitivos-de-auditorias" TargetMode="External"/><Relationship Id="rId137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sanandres.gov.co/index.php/transparencia/politicas/politica-seguridad-de-la-informacion" TargetMode="External"/><Relationship Id="rId41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2" Type="http://schemas.openxmlformats.org/officeDocument/2006/relationships/hyperlink" Target="https://sanandres.gov.co/index.php/gobernacion/normatividad/normograma" TargetMode="External"/><Relationship Id="rId83" Type="http://schemas.openxmlformats.org/officeDocument/2006/relationships/hyperlink" Target="https://sanandres.gov.co/documentos/Planes/Plan%20de%20Tratamiento%20de%20Riesgos.pdf" TargetMode="External"/><Relationship Id="rId88" Type="http://schemas.openxmlformats.org/officeDocument/2006/relationships/hyperlink" Target="https://sanandres.gov.co/index.php/transparencia/rendicion-de-cuentas/rendicion-de-cuentas" TargetMode="External"/><Relationship Id="rId111" Type="http://schemas.openxmlformats.org/officeDocument/2006/relationships/hyperlink" Target="https://sanandres.gov.co/index.php/7-control/7-1-informes-de-gestion-evaluacion-y-auditoria/a-informes-enviado-a-la-asamblea-concejo/informe-de-gestion-2016-2019" TargetMode="External"/><Relationship Id="rId132" Type="http://schemas.openxmlformats.org/officeDocument/2006/relationships/hyperlink" Target="https://ventanilla.sanandres.gov.co/" TargetMode="External"/><Relationship Id="rId153" Type="http://schemas.openxmlformats.org/officeDocument/2006/relationships/hyperlink" Target="http://sanandres.digifileworkflow.com:8076/ayuda_seguimiento" TargetMode="External"/><Relationship Id="rId15" Type="http://schemas.openxmlformats.org/officeDocument/2006/relationships/hyperlink" Target="https://sanandres.gov.co/index.php/1-mecanismo-de-contacto-con-el-sujeto-obligado/1-3-correo-electronico-para-notificaciones-judiciales" TargetMode="External"/><Relationship Id="rId36" Type="http://schemas.openxmlformats.org/officeDocument/2006/relationships/hyperlink" Target="https://sanandres.gov.co/index.php/3-estructura-organica-y-talento-humano/3-1-mision-y-vision" TargetMode="External"/><Relationship Id="rId57" Type="http://schemas.openxmlformats.org/officeDocument/2006/relationships/hyperlink" Target="https://sanandres.gov.co/index.php/gobernacion/normatividad/ordenanzas" TargetMode="External"/><Relationship Id="rId106" Type="http://schemas.openxmlformats.org/officeDocument/2006/relationships/hyperlink" Target="https://sanandres.gov.co/documentos/rendicion_cuentas_2018/rendicion%20uniforme.pdf" TargetMode="External"/><Relationship Id="rId127" Type="http://schemas.openxmlformats.org/officeDocument/2006/relationships/hyperlink" Target="https://sanandres.gov.co/index.php/gobernacion/normatividad/decretos/1633-decreto-0251-de-2014-manual-de-contratacion" TargetMode="External"/><Relationship Id="rId10" Type="http://schemas.openxmlformats.org/officeDocument/2006/relationships/hyperlink" Target="http://sanandres.digifileworkflow.com:8076/tramite_form/159" TargetMode="External"/><Relationship Id="rId31" Type="http://schemas.openxmlformats.org/officeDocument/2006/relationships/hyperlink" Target="https://sanandres.gov.co/index.php/2-informacion-de-interes/2-7-calendario-de-actividades" TargetMode="External"/><Relationship Id="rId52" Type="http://schemas.openxmlformats.org/officeDocument/2006/relationships/hyperlink" Target="https://sanandres.gov.co/index.php/gobernacion/directorio/ongas-y-agremiaciones" TargetMode="External"/><Relationship Id="rId73" Type="http://schemas.openxmlformats.org/officeDocument/2006/relationships/hyperlink" Target="https://sanandres.gov.co/index.php/6-planeacion/6-1-politica-lineamientos-y-manuales/c-plan-estrategico" TargetMode="External"/><Relationship Id="rId78" Type="http://schemas.openxmlformats.org/officeDocument/2006/relationships/hyperlink" Target="https://sanandres.gov.co/documentos/Planes/1.%20PLAN%20ESTRATEGICO%20TALENTO%20HUMANO%202019-2020.pdf" TargetMode="External"/><Relationship Id="rId94" Type="http://schemas.openxmlformats.org/officeDocument/2006/relationships/hyperlink" Target="https://sanandres.gov.co/index.php?option=com_content&amp;view=article&amp;id=139&amp;Itemid=95" TargetMode="External"/><Relationship Id="rId99" Type="http://schemas.openxmlformats.org/officeDocument/2006/relationships/hyperlink" Target="https://sanandres.gov.co/index.php?option=com_content&amp;view=article&amp;id=139&amp;Itemid=95" TargetMode="External"/><Relationship Id="rId101" Type="http://schemas.openxmlformats.org/officeDocument/2006/relationships/hyperlink" Target="https://sanandres.gov.co/index.php/gestion/inversion/proyectos-de-inversion" TargetMode="External"/><Relationship Id="rId122" Type="http://schemas.openxmlformats.org/officeDocument/2006/relationships/hyperlink" Target="https://sanandres.gov.co/index.php/7-control/7-6-defensa-judicial/a-numero-de-demandas" TargetMode="External"/><Relationship Id="rId143" Type="http://schemas.openxmlformats.org/officeDocument/2006/relationships/hyperlink" Target="https://sanandres.gov.co/documentos/PGD/PGD%20Gobernaci%C3%B3n%20de%20San%20Andr%C3%A9s%20v2.pdf" TargetMode="External"/><Relationship Id="rId148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andres.gov.co/index.php/1-mecanismo-de-contacto-con-el-sujeto-obligado/1-1-mecanismos-para-la-atencion-al-ciudadano/d-correo-fisico-o-postal" TargetMode="External"/><Relationship Id="rId26" Type="http://schemas.openxmlformats.org/officeDocument/2006/relationships/hyperlink" Target="https://sanandres.gov.co/index.php/2-informacion-de-interes/2-2-estudios-investigaciones-y-otras-publicaciones/informes-sobre-el-estado-de-las-finanzas-en-el-departamento-archipielago" TargetMode="External"/><Relationship Id="rId47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8" Type="http://schemas.openxmlformats.org/officeDocument/2006/relationships/hyperlink" Target="https://sanandres.gov.co/index.php/gestion/planeacion/plan-de-ordenamiento-territorial" TargetMode="External"/><Relationship Id="rId89" Type="http://schemas.openxmlformats.org/officeDocument/2006/relationships/hyperlink" Target="https://sanandres.gov.co/index.php/6-planeacion/6-1-politica-lineamientos-y-manuales/e-plan-de-participacion-ciudadana" TargetMode="External"/><Relationship Id="rId112" Type="http://schemas.openxmlformats.org/officeDocument/2006/relationships/hyperlink" Target="http://www.contraloriasai.gov.co/index.php/zoo/sistema-integral-de-auditorias" TargetMode="External"/><Relationship Id="rId133" Type="http://schemas.openxmlformats.org/officeDocument/2006/relationships/hyperlink" Target="https://ventanilla.sanandres.gov.co/" TargetMode="External"/><Relationship Id="rId154" Type="http://schemas.openxmlformats.org/officeDocument/2006/relationships/hyperlink" Target="http://sanandres.digifileworkflow.com:8076/tramite_form/159" TargetMode="External"/><Relationship Id="rId16" Type="http://schemas.openxmlformats.org/officeDocument/2006/relationships/hyperlink" Target="https://sanandres.gov.co/index.php/transparencia/rendicion-de-cuentas/transparencia-y-acceso-a-la-informacion-publica" TargetMode="External"/><Relationship Id="rId37" Type="http://schemas.openxmlformats.org/officeDocument/2006/relationships/hyperlink" Target="https://sanandres.gov.co/index.php/gobernacion/funcionarios/manual-de-funciones" TargetMode="External"/><Relationship Id="rId58" Type="http://schemas.openxmlformats.org/officeDocument/2006/relationships/hyperlink" Target="https://sanandres.gov.co/index.php/gobernacion/normatividad/resoluciones" TargetMode="External"/><Relationship Id="rId79" Type="http://schemas.openxmlformats.org/officeDocument/2006/relationships/hyperlink" Target="https://sanandres.gov.co/documentos/Planes/4.%20Plan%20de%20capacitacion%202019_PIC.pdf" TargetMode="External"/><Relationship Id="rId102" Type="http://schemas.openxmlformats.org/officeDocument/2006/relationships/hyperlink" Target="https://sanandres.gov.co/index.php/6-planeacion/6-4-metas-objetivos-e-indicadores-de-gestion-y-o-desempeno/seguimiento-mipg" TargetMode="External"/><Relationship Id="rId123" Type="http://schemas.openxmlformats.org/officeDocument/2006/relationships/hyperlink" Target="https://sanandres.gov.co/index.php/7-control/7-6-defensa-judicial/a-numero-de-demandas" TargetMode="External"/><Relationship Id="rId144" Type="http://schemas.openxmlformats.org/officeDocument/2006/relationships/hyperlink" Target="https://sanandres.gov.co/index.php/10-instrumentos-de-gestion-de-informatica-publica/10-2-registro-de-activos-de-informacion/acto-administrativo" TargetMode="External"/><Relationship Id="rId90" Type="http://schemas.openxmlformats.org/officeDocument/2006/relationships/hyperlink" Target="https://sanandres.gov.co/index.php/6-planeacion/6-1-politica-lineamientos-y-manuales/f-plan-antitramites" TargetMode="External"/><Relationship Id="rId27" Type="http://schemas.openxmlformats.org/officeDocument/2006/relationships/hyperlink" Target="https://sanandres.gov.co/index.php/2-informacion-de-interes/2-3-convocatorias" TargetMode="External"/><Relationship Id="rId48" Type="http://schemas.openxmlformats.org/officeDocument/2006/relationships/hyperlink" Target="https://www.funcionpublica.gov.co/dafpIndexerBHV/?find=FindNext&amp;query=&amp;dptoSeleccionado=Archipi%C3%A9lago+de+San+Andr%C3%A9s%2C+Providencia+y+Santa+Catalina&amp;entidadSeleccionado=4390&amp;munSeleccionado=&amp;tipoAltaSeleccionado=Servidor+Publico&amp;bloquearFiltroDptoSeleccionado=&amp;bloquearFiltroEntidadSeleccionado=&amp;bloquearFiltroMunSeleccionado=&amp;bloquearFiltroTipoAltaSeleccionado=" TargetMode="External"/><Relationship Id="rId69" Type="http://schemas.openxmlformats.org/officeDocument/2006/relationships/hyperlink" Target="https://sanandres.gov.co/index.php/gestion/planeacion/plan-de-mejoramiento" TargetMode="External"/><Relationship Id="rId113" Type="http://schemas.openxmlformats.org/officeDocument/2006/relationships/hyperlink" Target="https://sanandres.gov.co/index.php/transparencia/rendicion-de-cuentas/rendicion-de-cuentas" TargetMode="External"/><Relationship Id="rId134" Type="http://schemas.openxmlformats.org/officeDocument/2006/relationships/hyperlink" Target="https://ventanilla.sanandres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4510</Words>
  <Characters>24809</Characters>
  <Application>Microsoft Office Word</Application>
  <DocSecurity>0</DocSecurity>
  <Lines>206</Lines>
  <Paragraphs>58</Paragraphs>
  <ScaleCrop>false</ScaleCrop>
  <Company/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CORDOBA</dc:creator>
  <cp:keywords/>
  <dc:description/>
  <cp:lastModifiedBy>MARTIN CORDOBA</cp:lastModifiedBy>
  <cp:revision>1</cp:revision>
  <dcterms:created xsi:type="dcterms:W3CDTF">2019-12-16T20:33:00Z</dcterms:created>
  <dcterms:modified xsi:type="dcterms:W3CDTF">2019-12-16T20:36:00Z</dcterms:modified>
</cp:coreProperties>
</file>